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AD2" w:rsidRDefault="00FD3AD2">
      <w:pPr>
        <w:framePr w:wrap="none" w:vAnchor="page" w:hAnchor="page" w:x="545" w:y="283"/>
        <w:rPr>
          <w:sz w:val="2"/>
          <w:szCs w:val="2"/>
        </w:rPr>
      </w:pPr>
    </w:p>
    <w:p w:rsidR="00BD37FF" w:rsidRDefault="00BD37FF">
      <w:pPr>
        <w:rPr>
          <w:sz w:val="2"/>
          <w:szCs w:val="2"/>
          <w:lang w:val="uk-UA"/>
        </w:rPr>
      </w:pPr>
    </w:p>
    <w:p w:rsidR="00BD37FF" w:rsidRPr="00BD37FF" w:rsidRDefault="00BD37FF" w:rsidP="00BD37FF">
      <w:pPr>
        <w:rPr>
          <w:sz w:val="2"/>
          <w:szCs w:val="2"/>
          <w:lang w:val="uk-UA"/>
        </w:rPr>
      </w:pPr>
    </w:p>
    <w:p w:rsidR="00BD37FF" w:rsidRPr="00BD37FF" w:rsidRDefault="00BD37FF" w:rsidP="00BD37FF">
      <w:pPr>
        <w:rPr>
          <w:sz w:val="2"/>
          <w:szCs w:val="2"/>
          <w:lang w:val="uk-UA"/>
        </w:rPr>
      </w:pPr>
    </w:p>
    <w:p w:rsidR="00BD37FF" w:rsidRPr="00BD37FF" w:rsidRDefault="00BD37FF" w:rsidP="00BD37FF">
      <w:pPr>
        <w:rPr>
          <w:sz w:val="2"/>
          <w:szCs w:val="2"/>
          <w:lang w:val="uk-UA"/>
        </w:rPr>
      </w:pPr>
    </w:p>
    <w:p w:rsidR="00BD37FF" w:rsidRPr="00BD37FF" w:rsidRDefault="00BD37FF" w:rsidP="00BD37FF">
      <w:pPr>
        <w:rPr>
          <w:sz w:val="2"/>
          <w:szCs w:val="2"/>
          <w:lang w:val="uk-UA"/>
        </w:rPr>
      </w:pPr>
    </w:p>
    <w:p w:rsidR="00BD37FF" w:rsidRPr="00BD37FF" w:rsidRDefault="00BD37FF" w:rsidP="00BD37FF">
      <w:pPr>
        <w:rPr>
          <w:sz w:val="2"/>
          <w:szCs w:val="2"/>
          <w:lang w:val="uk-UA"/>
        </w:rPr>
      </w:pPr>
    </w:p>
    <w:p w:rsidR="00BD37FF" w:rsidRPr="00BD37FF" w:rsidRDefault="00BD37FF" w:rsidP="00BD37FF">
      <w:pPr>
        <w:rPr>
          <w:sz w:val="2"/>
          <w:szCs w:val="2"/>
          <w:lang w:val="uk-UA"/>
        </w:rPr>
      </w:pPr>
    </w:p>
    <w:p w:rsidR="00BD37FF" w:rsidRPr="00BD37FF" w:rsidRDefault="00BD37FF" w:rsidP="00BD37FF">
      <w:pPr>
        <w:rPr>
          <w:sz w:val="2"/>
          <w:szCs w:val="2"/>
          <w:lang w:val="uk-UA"/>
        </w:rPr>
      </w:pPr>
    </w:p>
    <w:p w:rsidR="00BD37FF" w:rsidRDefault="00BD37FF" w:rsidP="00BD37FF">
      <w:pPr>
        <w:rPr>
          <w:sz w:val="2"/>
          <w:szCs w:val="2"/>
          <w:lang w:val="uk-UA"/>
        </w:rPr>
      </w:pPr>
    </w:p>
    <w:p w:rsidR="00BD37FF" w:rsidRPr="00BD37FF" w:rsidRDefault="00BD37FF" w:rsidP="00BD37FF">
      <w:pPr>
        <w:rPr>
          <w:sz w:val="2"/>
          <w:szCs w:val="2"/>
          <w:lang w:val="uk-UA"/>
        </w:rPr>
      </w:pPr>
    </w:p>
    <w:p w:rsidR="00BD37FF" w:rsidRPr="00BD37FF" w:rsidRDefault="00BD37FF" w:rsidP="00BD37FF">
      <w:pPr>
        <w:rPr>
          <w:sz w:val="2"/>
          <w:szCs w:val="2"/>
          <w:lang w:val="uk-UA"/>
        </w:rPr>
      </w:pPr>
    </w:p>
    <w:p w:rsidR="00BD37FF" w:rsidRDefault="00BD37FF" w:rsidP="00BD37FF">
      <w:pPr>
        <w:rPr>
          <w:sz w:val="2"/>
          <w:szCs w:val="2"/>
          <w:lang w:val="uk-UA"/>
        </w:rPr>
      </w:pPr>
    </w:p>
    <w:p w:rsidR="00BD37FF" w:rsidRPr="007D14DE" w:rsidRDefault="00BD37FF" w:rsidP="00BD37FF">
      <w:pPr>
        <w:widowControl/>
        <w:tabs>
          <w:tab w:val="right" w:pos="11104"/>
        </w:tabs>
        <w:ind w:right="85"/>
        <w:rPr>
          <w:rFonts w:ascii="Times New Roman" w:hAnsi="Times New Roman" w:cs="Times New Roman"/>
          <w:b/>
          <w:sz w:val="28"/>
          <w:szCs w:val="28"/>
          <w:lang w:val="uk-UA"/>
        </w:rPr>
      </w:pPr>
      <w:r>
        <w:rPr>
          <w:rFonts w:ascii="Times New Roman" w:hAnsi="Times New Roman" w:cs="Times New Roman"/>
          <w:sz w:val="28"/>
          <w:szCs w:val="28"/>
          <w:lang w:val="uk-UA"/>
        </w:rPr>
        <w:t>Схвалено на педагогічній раді</w:t>
      </w:r>
      <w:r>
        <w:rPr>
          <w:rFonts w:ascii="Times New Roman" w:hAnsi="Times New Roman" w:cs="Times New Roman"/>
          <w:sz w:val="28"/>
          <w:szCs w:val="28"/>
          <w:lang w:val="uk-UA"/>
        </w:rPr>
        <w:tab/>
      </w:r>
      <w:r w:rsidRPr="007D14DE">
        <w:rPr>
          <w:rFonts w:ascii="Times New Roman" w:hAnsi="Times New Roman" w:cs="Times New Roman"/>
          <w:b/>
          <w:sz w:val="28"/>
          <w:szCs w:val="28"/>
          <w:lang w:val="uk-UA"/>
        </w:rPr>
        <w:t>Затверджено:</w:t>
      </w:r>
    </w:p>
    <w:p w:rsidR="00BD37FF" w:rsidRDefault="00BD37FF" w:rsidP="00BD37FF">
      <w:pPr>
        <w:widowControl/>
        <w:tabs>
          <w:tab w:val="right" w:pos="11104"/>
        </w:tabs>
        <w:ind w:right="85"/>
        <w:rPr>
          <w:rFonts w:ascii="Times New Roman" w:hAnsi="Times New Roman" w:cs="Times New Roman"/>
          <w:sz w:val="28"/>
          <w:szCs w:val="28"/>
          <w:lang w:val="uk-UA"/>
        </w:rPr>
      </w:pPr>
      <w:r>
        <w:rPr>
          <w:rFonts w:ascii="Times New Roman" w:hAnsi="Times New Roman" w:cs="Times New Roman"/>
          <w:sz w:val="28"/>
          <w:szCs w:val="28"/>
          <w:lang w:val="uk-UA"/>
        </w:rPr>
        <w:t>№5 від 25.04.2018р.</w:t>
      </w:r>
      <w:r>
        <w:rPr>
          <w:rFonts w:ascii="Times New Roman" w:hAnsi="Times New Roman" w:cs="Times New Roman"/>
          <w:sz w:val="28"/>
          <w:szCs w:val="28"/>
          <w:lang w:val="uk-UA"/>
        </w:rPr>
        <w:tab/>
        <w:t xml:space="preserve">Директор ОНЗ </w:t>
      </w:r>
    </w:p>
    <w:p w:rsidR="00BD37FF" w:rsidRDefault="00BD37FF" w:rsidP="00BD37FF">
      <w:pPr>
        <w:widowControl/>
        <w:tabs>
          <w:tab w:val="right" w:pos="11104"/>
        </w:tabs>
        <w:ind w:right="85"/>
        <w:rPr>
          <w:rFonts w:ascii="Times New Roman" w:hAnsi="Times New Roman" w:cs="Times New Roman"/>
          <w:sz w:val="28"/>
          <w:szCs w:val="28"/>
          <w:lang w:val="uk-UA"/>
        </w:rPr>
      </w:pPr>
      <w:r>
        <w:rPr>
          <w:rFonts w:ascii="Times New Roman" w:hAnsi="Times New Roman" w:cs="Times New Roman"/>
          <w:sz w:val="28"/>
          <w:szCs w:val="28"/>
          <w:lang w:val="uk-UA"/>
        </w:rPr>
        <w:t xml:space="preserve">                                                                                                   Крукеницької ЗОШ І-ІІІ ст.-ліцею:               </w:t>
      </w:r>
    </w:p>
    <w:p w:rsidR="00C167B4" w:rsidRDefault="00BD37FF" w:rsidP="00BD37FF">
      <w:pPr>
        <w:rPr>
          <w:rFonts w:ascii="Times New Roman" w:hAnsi="Times New Roman" w:cs="Times New Roman"/>
          <w:sz w:val="28"/>
          <w:szCs w:val="28"/>
          <w:lang w:val="uk-UA"/>
        </w:rPr>
      </w:pPr>
      <w:r>
        <w:rPr>
          <w:rFonts w:ascii="Times New Roman" w:hAnsi="Times New Roman" w:cs="Times New Roman"/>
          <w:sz w:val="28"/>
          <w:szCs w:val="28"/>
          <w:lang w:val="uk-UA"/>
        </w:rPr>
        <w:t xml:space="preserve">                                                                                                   ________________ Г.Й.Панчишин</w:t>
      </w:r>
    </w:p>
    <w:p w:rsidR="00BD37FF" w:rsidRDefault="00BD37FF" w:rsidP="00BD37FF">
      <w:pPr>
        <w:rPr>
          <w:rFonts w:ascii="Times New Roman" w:hAnsi="Times New Roman" w:cs="Times New Roman"/>
          <w:sz w:val="28"/>
          <w:szCs w:val="28"/>
          <w:lang w:val="uk-UA"/>
        </w:rPr>
      </w:pPr>
    </w:p>
    <w:p w:rsidR="00BD37FF" w:rsidRDefault="00BD37FF" w:rsidP="00BD37FF">
      <w:pPr>
        <w:rPr>
          <w:rFonts w:ascii="Times New Roman" w:hAnsi="Times New Roman" w:cs="Times New Roman"/>
          <w:sz w:val="28"/>
          <w:szCs w:val="28"/>
          <w:lang w:val="uk-UA"/>
        </w:rPr>
      </w:pPr>
    </w:p>
    <w:p w:rsidR="00BD37FF" w:rsidRPr="00523D1A" w:rsidRDefault="00BD37FF" w:rsidP="00BD37FF">
      <w:pPr>
        <w:widowControl/>
        <w:ind w:right="85"/>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Типова освітня програма</w:t>
      </w:r>
    </w:p>
    <w:p w:rsidR="00BD37FF" w:rsidRPr="003B78E5" w:rsidRDefault="00BD37FF" w:rsidP="00BD37FF">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Опорного навчального закладу Крукеницької  ЗОШ І-ІІІ ступенів-ліцею для загальної середньої освіти ІІІ ступеня</w:t>
      </w:r>
    </w:p>
    <w:p w:rsidR="00BD37FF" w:rsidRPr="00C167B4" w:rsidRDefault="00BD37FF" w:rsidP="00BD37FF">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Типова освітня програма закладів загальної середньої освіти ІІІ ступеня (профільна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BD37FF" w:rsidRPr="00C167B4" w:rsidRDefault="00BD37FF" w:rsidP="00BD37FF">
      <w:pPr>
        <w:widowControl/>
        <w:ind w:firstLine="567"/>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Типова освітня програма профільної середньої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BD37FF" w:rsidRPr="00C167B4" w:rsidRDefault="00BD37FF" w:rsidP="00BD37FF">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Типова освітня програма визначає: </w:t>
      </w:r>
    </w:p>
    <w:p w:rsidR="00BD37FF" w:rsidRPr="00C167B4" w:rsidRDefault="00BD37FF" w:rsidP="00BD37FF">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w:t>
      </w:r>
      <w:r>
        <w:rPr>
          <w:rFonts w:ascii="Times New Roman" w:eastAsia="Calibri" w:hAnsi="Times New Roman" w:cs="Times New Roman"/>
          <w:color w:val="auto"/>
          <w:sz w:val="28"/>
          <w:szCs w:val="28"/>
          <w:lang w:val="uk-UA" w:bidi="ar-SA"/>
        </w:rPr>
        <w:t xml:space="preserve"> навчальних планів</w:t>
      </w:r>
      <w:r w:rsidRPr="00C167B4">
        <w:rPr>
          <w:rFonts w:ascii="Times New Roman" w:eastAsia="Calibri" w:hAnsi="Times New Roman" w:cs="Times New Roman"/>
          <w:color w:val="auto"/>
          <w:sz w:val="28"/>
          <w:szCs w:val="28"/>
          <w:lang w:val="uk-UA" w:bidi="ar-SA"/>
        </w:rPr>
        <w:t>;</w:t>
      </w:r>
    </w:p>
    <w:p w:rsidR="00BD37FF" w:rsidRPr="00C167B4" w:rsidRDefault="00BD37FF" w:rsidP="00BD37FF">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очікувані результати навчання учнів подані в рамках навчальних програм,</w:t>
      </w:r>
      <w:r>
        <w:rPr>
          <w:rFonts w:ascii="Times New Roman" w:eastAsia="Calibri" w:hAnsi="Times New Roman" w:cs="Times New Roman"/>
          <w:color w:val="auto"/>
          <w:sz w:val="28"/>
          <w:szCs w:val="28"/>
          <w:lang w:val="uk-UA" w:bidi="ar-SA"/>
        </w:rPr>
        <w:t xml:space="preserve"> перелік яких наведено в таблицях</w:t>
      </w:r>
      <w:r w:rsidRPr="00C167B4">
        <w:rPr>
          <w:rFonts w:ascii="Times New Roman" w:eastAsia="Calibri" w:hAnsi="Times New Roman" w:cs="Times New Roman"/>
          <w:color w:val="auto"/>
          <w:sz w:val="28"/>
          <w:szCs w:val="28"/>
          <w:lang w:val="uk-UA" w:bidi="ar-SA"/>
        </w:rPr>
        <w:t xml:space="preserve"> 4;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BD37FF" w:rsidRPr="00C167B4" w:rsidRDefault="00BD37FF" w:rsidP="00BD37FF">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BD37FF" w:rsidRPr="00C167B4" w:rsidRDefault="00BD37FF" w:rsidP="00BD37FF">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rsidR="00BD37FF" w:rsidRPr="00C167B4" w:rsidRDefault="00BD37FF" w:rsidP="00BD37FF">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C167B4">
        <w:rPr>
          <w:rFonts w:ascii="Times New Roman" w:eastAsia="Calibri" w:hAnsi="Times New Roman" w:cs="Times New Roman"/>
          <w:color w:val="auto"/>
          <w:sz w:val="28"/>
          <w:szCs w:val="28"/>
          <w:lang w:val="uk-UA" w:bidi="ar-SA"/>
        </w:rPr>
        <w:t xml:space="preserve">. Загальний обсяг навчального навантаження здобувачів профільної середньої освіти </w:t>
      </w:r>
      <w:r w:rsidR="006D110D">
        <w:rPr>
          <w:rFonts w:ascii="Times New Roman" w:eastAsia="Calibri" w:hAnsi="Times New Roman" w:cs="Times New Roman"/>
          <w:color w:val="auto"/>
          <w:sz w:val="28"/>
          <w:szCs w:val="28"/>
          <w:lang w:val="uk-UA" w:bidi="ar-SA"/>
        </w:rPr>
        <w:t xml:space="preserve">для </w:t>
      </w:r>
      <w:r w:rsidR="006D110D">
        <w:rPr>
          <w:rFonts w:ascii="Times New Roman" w:eastAsia="Calibri" w:hAnsi="Times New Roman" w:cs="Times New Roman"/>
          <w:color w:val="auto"/>
          <w:sz w:val="28"/>
          <w:szCs w:val="28"/>
          <w:lang w:val="uk-UA" w:bidi="ar-SA"/>
        </w:rPr>
        <w:br/>
        <w:t>10-11-х класів складає 2553</w:t>
      </w:r>
      <w:r w:rsidRPr="00C167B4">
        <w:rPr>
          <w:rFonts w:ascii="Times New Roman" w:eastAsia="Calibri" w:hAnsi="Times New Roman" w:cs="Times New Roman"/>
          <w:color w:val="auto"/>
          <w:sz w:val="28"/>
          <w:szCs w:val="28"/>
          <w:lang w:val="uk-UA" w:bidi="ar-SA"/>
        </w:rPr>
        <w:t xml:space="preserve"> годин/навчал</w:t>
      </w:r>
      <w:r w:rsidR="00FB7847">
        <w:rPr>
          <w:rFonts w:ascii="Times New Roman" w:eastAsia="Calibri" w:hAnsi="Times New Roman" w:cs="Times New Roman"/>
          <w:color w:val="auto"/>
          <w:sz w:val="28"/>
          <w:szCs w:val="28"/>
          <w:lang w:val="uk-UA" w:bidi="ar-SA"/>
        </w:rPr>
        <w:t>ьний рік: для</w:t>
      </w:r>
      <w:r w:rsidR="00A5489A">
        <w:rPr>
          <w:rFonts w:ascii="Times New Roman" w:eastAsia="Calibri" w:hAnsi="Times New Roman" w:cs="Times New Roman"/>
          <w:color w:val="auto"/>
          <w:sz w:val="28"/>
          <w:szCs w:val="28"/>
          <w:lang w:val="uk-UA" w:bidi="ar-SA"/>
        </w:rPr>
        <w:t xml:space="preserve"> 10-го класу</w:t>
      </w:r>
      <w:r w:rsidR="00FB7847">
        <w:rPr>
          <w:rFonts w:ascii="Times New Roman" w:eastAsia="Calibri" w:hAnsi="Times New Roman" w:cs="Times New Roman"/>
          <w:color w:val="auto"/>
          <w:sz w:val="28"/>
          <w:szCs w:val="28"/>
          <w:lang w:val="uk-UA" w:bidi="ar-SA"/>
        </w:rPr>
        <w:t xml:space="preserve"> – 1242,5</w:t>
      </w:r>
      <w:r w:rsidR="00A5489A">
        <w:rPr>
          <w:rFonts w:ascii="Times New Roman" w:eastAsia="Calibri" w:hAnsi="Times New Roman" w:cs="Times New Roman"/>
          <w:color w:val="auto"/>
          <w:sz w:val="28"/>
          <w:szCs w:val="28"/>
          <w:lang w:val="uk-UA" w:bidi="ar-SA"/>
        </w:rPr>
        <w:t> годин/навчал</w:t>
      </w:r>
      <w:r w:rsidR="006D110D">
        <w:rPr>
          <w:rFonts w:ascii="Times New Roman" w:eastAsia="Calibri" w:hAnsi="Times New Roman" w:cs="Times New Roman"/>
          <w:color w:val="auto"/>
          <w:sz w:val="28"/>
          <w:szCs w:val="28"/>
          <w:lang w:val="uk-UA" w:bidi="ar-SA"/>
        </w:rPr>
        <w:t>ьний рік, для 11-го класу – 1310</w:t>
      </w:r>
      <w:r w:rsidR="00A5489A">
        <w:rPr>
          <w:rFonts w:ascii="Times New Roman" w:eastAsia="Calibri" w:hAnsi="Times New Roman" w:cs="Times New Roman"/>
          <w:color w:val="auto"/>
          <w:sz w:val="28"/>
          <w:szCs w:val="28"/>
          <w:lang w:val="uk-UA" w:bidi="ar-SA"/>
        </w:rPr>
        <w:t>,5</w:t>
      </w:r>
      <w:r w:rsidRPr="00C167B4">
        <w:rPr>
          <w:rFonts w:ascii="Times New Roman" w:eastAsia="Calibri" w:hAnsi="Times New Roman" w:cs="Times New Roman"/>
          <w:color w:val="auto"/>
          <w:sz w:val="28"/>
          <w:szCs w:val="28"/>
          <w:lang w:val="uk-UA" w:bidi="ar-SA"/>
        </w:rPr>
        <w:t xml:space="preserve"> годин/навчальний рік. Детальний розподіл навчального навантаження на тиждень </w:t>
      </w:r>
      <w:r w:rsidRPr="00C167B4">
        <w:rPr>
          <w:rFonts w:ascii="Times New Roman" w:eastAsia="Calibri" w:hAnsi="Times New Roman" w:cs="Times New Roman"/>
          <w:sz w:val="28"/>
          <w:szCs w:val="28"/>
          <w:lang w:val="uk-UA" w:bidi="ar-SA"/>
        </w:rPr>
        <w:t xml:space="preserve">окреслено у </w:t>
      </w:r>
      <w:r w:rsidRPr="00C167B4">
        <w:rPr>
          <w:rFonts w:ascii="Times New Roman" w:eastAsia="Calibri" w:hAnsi="Times New Roman" w:cs="Times New Roman"/>
          <w:color w:val="auto"/>
          <w:sz w:val="28"/>
          <w:szCs w:val="28"/>
          <w:lang w:val="uk-UA" w:bidi="ar-SA"/>
        </w:rPr>
        <w:t>навчальному плані закладів загальної середньої освіти ІІІ ступеня (далі –</w:t>
      </w:r>
      <w:r w:rsidR="006D110D">
        <w:rPr>
          <w:rFonts w:ascii="Times New Roman" w:eastAsia="Calibri" w:hAnsi="Times New Roman" w:cs="Times New Roman"/>
          <w:color w:val="auto"/>
          <w:sz w:val="28"/>
          <w:szCs w:val="28"/>
          <w:lang w:val="uk-UA" w:bidi="ar-SA"/>
        </w:rPr>
        <w:t xml:space="preserve"> </w:t>
      </w:r>
      <w:r w:rsidRPr="00C167B4">
        <w:rPr>
          <w:rFonts w:ascii="Times New Roman" w:eastAsia="Calibri" w:hAnsi="Times New Roman" w:cs="Times New Roman"/>
          <w:color w:val="auto"/>
          <w:sz w:val="28"/>
          <w:szCs w:val="28"/>
          <w:lang w:val="uk-UA" w:bidi="ar-SA"/>
        </w:rPr>
        <w:t xml:space="preserve">навчальний план). </w:t>
      </w:r>
    </w:p>
    <w:p w:rsidR="00BD37FF" w:rsidRPr="00C167B4" w:rsidRDefault="00BD37FF" w:rsidP="00BD37FF">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Навчальний план для 10-11 класів закладів загальної середньої освіти розроблено відповідно до Державного стандарту, з метою його впровадження у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w:t>
      </w:r>
    </w:p>
    <w:p w:rsidR="00BD37FF" w:rsidRPr="00C167B4" w:rsidRDefault="00BD37FF" w:rsidP="00BD37FF">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Зміст профілю навчання реалізується системою окремих предметів і курсів</w:t>
      </w:r>
      <w:r>
        <w:rPr>
          <w:rFonts w:ascii="Times New Roman" w:eastAsia="Times New Roman" w:hAnsi="Times New Roman" w:cs="Times New Roman"/>
          <w:color w:val="auto"/>
          <w:sz w:val="28"/>
          <w:szCs w:val="28"/>
          <w:lang w:val="uk-UA" w:bidi="ar-SA"/>
        </w:rPr>
        <w:t xml:space="preserve"> у 10 класі</w:t>
      </w:r>
      <w:r w:rsidRPr="00C167B4">
        <w:rPr>
          <w:rFonts w:ascii="Times New Roman" w:eastAsia="Times New Roman" w:hAnsi="Times New Roman" w:cs="Times New Roman"/>
          <w:color w:val="auto"/>
          <w:sz w:val="28"/>
          <w:szCs w:val="28"/>
          <w:lang w:val="uk-UA" w:bidi="ar-SA"/>
        </w:rPr>
        <w:t>:</w:t>
      </w:r>
    </w:p>
    <w:p w:rsidR="00BD37FF" w:rsidRDefault="00BD37FF" w:rsidP="00BD37FF">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 базові та вибірково-обов’язкові предмети, що вивчаються на рівні стандарту;</w:t>
      </w:r>
      <w:r>
        <w:rPr>
          <w:rFonts w:ascii="Times New Roman" w:eastAsia="Times New Roman" w:hAnsi="Times New Roman" w:cs="Times New Roman"/>
          <w:color w:val="auto"/>
          <w:sz w:val="28"/>
          <w:szCs w:val="28"/>
          <w:lang w:val="uk-UA" w:bidi="ar-SA"/>
        </w:rPr>
        <w:t xml:space="preserve"> </w:t>
      </w:r>
    </w:p>
    <w:p w:rsidR="00BD37FF" w:rsidRDefault="00BD37FF" w:rsidP="00BD37FF">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 історія</w:t>
      </w:r>
      <w:r w:rsidRPr="00B17E37">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val="uk-UA" w:bidi="ar-SA"/>
        </w:rPr>
        <w:t>вивчає</w:t>
      </w:r>
      <w:r w:rsidRPr="00C167B4">
        <w:rPr>
          <w:rFonts w:ascii="Times New Roman" w:eastAsia="Times New Roman" w:hAnsi="Times New Roman" w:cs="Times New Roman"/>
          <w:color w:val="auto"/>
          <w:sz w:val="28"/>
          <w:szCs w:val="28"/>
          <w:lang w:val="uk-UA" w:bidi="ar-SA"/>
        </w:rPr>
        <w:t>ться на профільному рівні;</w:t>
      </w:r>
    </w:p>
    <w:p w:rsidR="00BD37FF" w:rsidRDefault="00BD37FF" w:rsidP="00BD37FF">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В 11 класі</w:t>
      </w:r>
      <w:r w:rsidRPr="00B17E37">
        <w:rPr>
          <w:rFonts w:ascii="Times New Roman" w:eastAsia="Times New Roman" w:hAnsi="Times New Roman" w:cs="Times New Roman"/>
          <w:color w:val="auto"/>
          <w:sz w:val="28"/>
          <w:szCs w:val="28"/>
          <w:lang w:val="uk-UA" w:bidi="ar-SA"/>
        </w:rPr>
        <w:t xml:space="preserve"> </w:t>
      </w:r>
      <w:r w:rsidRPr="00C167B4">
        <w:rPr>
          <w:rFonts w:ascii="Times New Roman" w:eastAsia="Times New Roman" w:hAnsi="Times New Roman" w:cs="Times New Roman"/>
          <w:color w:val="auto"/>
          <w:sz w:val="28"/>
          <w:szCs w:val="28"/>
          <w:lang w:val="uk-UA" w:bidi="ar-SA"/>
        </w:rPr>
        <w:t>базові та вибірково-обов’язкові предмети, що вивчаються на рівні стандарту</w:t>
      </w:r>
      <w:r>
        <w:rPr>
          <w:rFonts w:ascii="Times New Roman" w:eastAsia="Times New Roman" w:hAnsi="Times New Roman" w:cs="Times New Roman"/>
          <w:color w:val="auto"/>
          <w:sz w:val="28"/>
          <w:szCs w:val="28"/>
          <w:lang w:val="uk-UA" w:bidi="ar-SA"/>
        </w:rPr>
        <w:t>;</w:t>
      </w:r>
    </w:p>
    <w:p w:rsidR="00BD37FF" w:rsidRPr="00BD37FF" w:rsidRDefault="00BD37FF" w:rsidP="00BD37FF">
      <w:pPr>
        <w:rPr>
          <w:sz w:val="2"/>
          <w:szCs w:val="2"/>
          <w:lang w:val="uk-UA"/>
        </w:rPr>
        <w:sectPr w:rsidR="00BD37FF" w:rsidRPr="00BD37FF">
          <w:pgSz w:w="11909" w:h="16840"/>
          <w:pgMar w:top="360" w:right="360" w:bottom="360" w:left="360" w:header="0" w:footer="3" w:gutter="0"/>
          <w:cols w:space="720"/>
          <w:noEndnote/>
          <w:docGrid w:linePitch="360"/>
        </w:sectPr>
      </w:pPr>
    </w:p>
    <w:p w:rsidR="00B17E37" w:rsidRPr="00C167B4" w:rsidRDefault="00B17E37" w:rsidP="00C167B4">
      <w:pPr>
        <w:widowControl/>
        <w:ind w:firstLine="709"/>
        <w:jc w:val="both"/>
        <w:rPr>
          <w:rFonts w:ascii="Times New Roman" w:eastAsia="Times New Roman"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lastRenderedPageBreak/>
        <w:t>Математика вивчається на профільному рівні.</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lang w:val="uk-UA" w:bidi="ar-SA"/>
        </w:rPr>
        <w:t>Факультативні курси є засобом задоволення пізнавальних інтересів та освітніх потреб учнів у галузях, які загалом не пов’язані з обрани</w:t>
      </w:r>
      <w:r w:rsidR="00B17E37">
        <w:rPr>
          <w:rFonts w:ascii="Times New Roman" w:eastAsia="Times New Roman" w:hAnsi="Times New Roman" w:cs="Times New Roman"/>
          <w:color w:val="auto"/>
          <w:sz w:val="28"/>
          <w:szCs w:val="28"/>
          <w:lang w:val="uk-UA" w:bidi="ar-SA"/>
        </w:rPr>
        <w:t>м профілем навчання. У</w:t>
      </w:r>
      <w:r w:rsidRPr="00C167B4">
        <w:rPr>
          <w:rFonts w:ascii="Times New Roman" w:eastAsia="Times New Roman" w:hAnsi="Times New Roman" w:cs="Times New Roman"/>
          <w:color w:val="auto"/>
          <w:sz w:val="28"/>
          <w:szCs w:val="28"/>
          <w:lang w:val="uk-UA" w:bidi="ar-SA"/>
        </w:rPr>
        <w:t xml:space="preserve">чні, які навчаються за профілем природничого спрямування, можуть удосконалювати свої знання з української або іноземної мови, а учні, які здобувають освіту за певним суспільно-гуманітарним профілем, можуть розширювати свою компетентність у галузі інформаційно-комунікаційних технологій, опановуючи відповідний факультативний курс. </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Calibri" w:hAnsi="Times New Roman" w:cs="Times New Roman"/>
          <w:i/>
          <w:color w:val="auto"/>
          <w:sz w:val="28"/>
          <w:szCs w:val="28"/>
          <w:lang w:val="uk-UA" w:bidi="ar-SA"/>
        </w:rPr>
        <w:t>Очікувані результати навчання здобувачів освіти.</w:t>
      </w:r>
      <w:bookmarkStart w:id="0" w:name="_Toc486538639"/>
      <w:r w:rsidRPr="00C167B4">
        <w:rPr>
          <w:rFonts w:ascii="Times New Roman" w:eastAsia="Calibri" w:hAnsi="Times New Roman" w:cs="Times New Roman"/>
          <w:color w:val="auto"/>
          <w:sz w:val="28"/>
          <w:szCs w:val="28"/>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C167B4">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p w:rsidR="00C167B4" w:rsidRPr="00C167B4" w:rsidRDefault="00C167B4" w:rsidP="00C167B4">
      <w:pPr>
        <w:widowControl/>
        <w:ind w:firstLine="709"/>
        <w:jc w:val="both"/>
        <w:rPr>
          <w:rFonts w:ascii="Times New Roman" w:eastAsia="Times New Roman" w:hAnsi="Times New Roman" w:cs="Times New Roman"/>
          <w:color w:val="auto"/>
          <w:sz w:val="18"/>
          <w:szCs w:val="18"/>
          <w:highlight w:val="white"/>
          <w:lang w:val="uk-UA" w:bidi="ar-SA"/>
        </w:rPr>
      </w:pPr>
    </w:p>
    <w:tbl>
      <w:tblPr>
        <w:tblW w:w="1006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75"/>
        <w:gridCol w:w="2835"/>
        <w:gridCol w:w="6555"/>
      </w:tblGrid>
      <w:tr w:rsidR="00C167B4" w:rsidRPr="00C167B4" w:rsidTr="00C167B4">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b/>
                <w:color w:val="auto"/>
                <w:sz w:val="28"/>
                <w:szCs w:val="28"/>
                <w:highlight w:val="white"/>
                <w:lang w:val="uk-UA" w:bidi="ar-SA"/>
              </w:rPr>
            </w:pPr>
            <w:r w:rsidRPr="00C167B4">
              <w:rPr>
                <w:rFonts w:ascii="Times New Roman" w:eastAsia="Times New Roman" w:hAnsi="Times New Roman" w:cs="Times New Roman"/>
                <w:b/>
                <w:color w:val="auto"/>
                <w:sz w:val="28"/>
                <w:szCs w:val="28"/>
                <w:lang w:val="uk-UA" w:bidi="ar-SA"/>
              </w:rPr>
              <w:t>Ключові компетентності</w:t>
            </w:r>
          </w:p>
        </w:tc>
        <w:tc>
          <w:tcPr>
            <w:tcW w:w="65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jc w:val="center"/>
              <w:rPr>
                <w:rFonts w:ascii="Times New Roman" w:eastAsia="Times New Roman" w:hAnsi="Times New Roman" w:cs="Times New Roman"/>
                <w:b/>
                <w:color w:val="auto"/>
                <w:sz w:val="28"/>
                <w:szCs w:val="28"/>
                <w:highlight w:val="white"/>
                <w:lang w:val="uk-UA" w:bidi="ar-SA"/>
              </w:rPr>
            </w:pPr>
            <w:r w:rsidRPr="00C167B4">
              <w:rPr>
                <w:rFonts w:ascii="Times New Roman" w:eastAsia="Times New Roman" w:hAnsi="Times New Roman" w:cs="Times New Roman"/>
                <w:b/>
                <w:color w:val="auto"/>
                <w:sz w:val="28"/>
                <w:szCs w:val="28"/>
                <w:highlight w:val="white"/>
                <w:lang w:val="uk-UA" w:bidi="ar-SA"/>
              </w:rPr>
              <w:t>Компоненти</w:t>
            </w:r>
          </w:p>
        </w:tc>
      </w:tr>
      <w:tr w:rsidR="00C167B4" w:rsidRPr="007C3DBA"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C167B4">
              <w:rPr>
                <w:rFonts w:ascii="Times New Roman" w:eastAsia="Times New Roman" w:hAnsi="Times New Roman" w:cs="Times New Roman"/>
                <w:color w:val="auto"/>
                <w:sz w:val="28"/>
                <w:szCs w:val="28"/>
                <w:lang w:val="uk-UA" w:bidi="ar-SA"/>
              </w:rPr>
              <w:t>уникнення невнормованих іншомовних запозичень у спілкуванні на тематику</w:t>
            </w:r>
            <w:r w:rsidRPr="00C167B4">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C167B4" w:rsidRPr="007C3DBA"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2</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Calibri" w:hAnsi="Times New Roman" w:cs="Times New Roman"/>
                <w:sz w:val="28"/>
                <w:szCs w:val="28"/>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Calibri" w:hAnsi="Times New Roman" w:cs="Times New Roman"/>
                <w:sz w:val="28"/>
                <w:szCs w:val="28"/>
                <w:lang w:val="uk-UA" w:bidi="ar-SA"/>
              </w:rPr>
              <w:t xml:space="preserve"> критично оцінювати інформацію та використовувати її для різних потреб; висловлювати </w:t>
            </w:r>
            <w:r w:rsidRPr="00C167B4">
              <w:rPr>
                <w:rFonts w:ascii="Times New Roman" w:eastAsia="Calibri" w:hAnsi="Times New Roman" w:cs="Times New Roman"/>
                <w:sz w:val="28"/>
                <w:szCs w:val="28"/>
                <w:lang w:val="uk-UA" w:bidi="ar-SA"/>
              </w:rPr>
              <w:lastRenderedPageBreak/>
              <w:t>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C167B4" w:rsidRPr="007C3DBA"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3</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Математична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C167B4" w:rsidRPr="007C3DBA"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4</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C167B4">
              <w:rPr>
                <w:rFonts w:ascii="Times New Roman" w:eastAsia="Times New Roman" w:hAnsi="Times New Roman" w:cs="Times New Roman"/>
                <w:color w:val="auto"/>
                <w:sz w:val="28"/>
                <w:szCs w:val="28"/>
                <w:lang w:val="uk-UA" w:bidi="ar-SA"/>
              </w:rPr>
              <w:t>; послуговуватися технологічними пристроями</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C167B4">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167B4" w:rsidRPr="007C3DBA"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w:t>
            </w:r>
            <w:r w:rsidRPr="00C167B4">
              <w:rPr>
                <w:rFonts w:ascii="Times New Roman" w:eastAsia="Times New Roman" w:hAnsi="Times New Roman" w:cs="Times New Roman"/>
                <w:color w:val="auto"/>
                <w:sz w:val="28"/>
                <w:szCs w:val="28"/>
                <w:highlight w:val="white"/>
                <w:lang w:val="uk-UA" w:bidi="ar-SA"/>
              </w:rPr>
              <w:lastRenderedPageBreak/>
              <w:t>знакові системи; знаходити інформацію та оцінювати її достовірність; доводити істинність тверджень.</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C167B4" w:rsidRPr="007C3DBA"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6</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C167B4" w:rsidRPr="007C3DBA"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C167B4" w:rsidRPr="007C3DBA"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w:t>
            </w:r>
            <w:r w:rsidRPr="00C167B4">
              <w:rPr>
                <w:rFonts w:ascii="Times New Roman" w:eastAsia="Times New Roman" w:hAnsi="Times New Roman" w:cs="Times New Roman"/>
                <w:color w:val="auto"/>
                <w:sz w:val="28"/>
                <w:szCs w:val="28"/>
                <w:highlight w:val="white"/>
                <w:lang w:val="uk-UA" w:bidi="ar-SA"/>
              </w:rPr>
              <w:lastRenderedPageBreak/>
              <w:t>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C167B4" w:rsidRPr="007C3DBA"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 xml:space="preserve">Уміння: </w:t>
            </w:r>
            <w:r w:rsidRPr="00C167B4">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C167B4">
              <w:rPr>
                <w:rFonts w:ascii="Times New Roman" w:eastAsia="Times New Roman" w:hAnsi="Times New Roman" w:cs="Times New Roman"/>
                <w:color w:val="auto"/>
                <w:sz w:val="28"/>
                <w:szCs w:val="28"/>
                <w:highlight w:val="white"/>
                <w:lang w:val="uk-UA" w:bidi="ar-SA"/>
              </w:rPr>
              <w:t>.</w:t>
            </w:r>
          </w:p>
          <w:p w:rsidR="00C167B4" w:rsidRPr="00C167B4" w:rsidRDefault="00C167B4" w:rsidP="00C167B4">
            <w:pPr>
              <w:widowControl/>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C167B4" w:rsidRPr="007C3DBA" w:rsidTr="00C167B4">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555" w:type="dxa"/>
            <w:tcBorders>
              <w:bottom w:val="single" w:sz="8" w:space="0" w:color="000000"/>
              <w:right w:val="single" w:sz="8" w:space="0" w:color="000000"/>
            </w:tcBorders>
            <w:tcMar>
              <w:top w:w="100" w:type="dxa"/>
              <w:left w:w="100" w:type="dxa"/>
              <w:bottom w:w="100" w:type="dxa"/>
              <w:right w:w="100" w:type="dxa"/>
            </w:tcMar>
          </w:tcPr>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Уміння:</w:t>
            </w:r>
            <w:r w:rsidRPr="00C167B4">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Ставлення:</w:t>
            </w:r>
            <w:r w:rsidRPr="00C167B4">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C167B4" w:rsidRPr="00C167B4" w:rsidRDefault="00C167B4" w:rsidP="00C167B4">
            <w:pPr>
              <w:widowControl/>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b/>
                <w:i/>
                <w:color w:val="auto"/>
                <w:sz w:val="28"/>
                <w:szCs w:val="28"/>
                <w:highlight w:val="white"/>
                <w:lang w:val="uk-UA" w:bidi="ar-SA"/>
              </w:rPr>
              <w:t>Навчальні ресурси:</w:t>
            </w:r>
            <w:r w:rsidRPr="00C167B4">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C167B4" w:rsidRPr="00C167B4" w:rsidRDefault="00C167B4" w:rsidP="00C167B4">
      <w:pPr>
        <w:widowControl/>
        <w:ind w:firstLine="709"/>
        <w:jc w:val="both"/>
        <w:rPr>
          <w:rFonts w:ascii="Times New Roman" w:eastAsia="Calibri" w:hAnsi="Times New Roman" w:cs="Times New Roman"/>
          <w:color w:val="auto"/>
          <w:sz w:val="28"/>
          <w:szCs w:val="28"/>
          <w:highlight w:val="white"/>
          <w:lang w:val="uk-UA" w:bidi="ar-SA"/>
        </w:rPr>
      </w:pPr>
    </w:p>
    <w:p w:rsidR="00C167B4" w:rsidRPr="00C167B4" w:rsidRDefault="00C167B4" w:rsidP="00C167B4">
      <w:pPr>
        <w:widowControl/>
        <w:ind w:firstLine="709"/>
        <w:jc w:val="both"/>
        <w:rPr>
          <w:rFonts w:ascii="Times New Roman" w:eastAsia="Calibri" w:hAnsi="Times New Roman" w:cs="Times New Roman"/>
          <w:color w:val="auto"/>
          <w:sz w:val="28"/>
          <w:szCs w:val="28"/>
          <w:highlight w:val="white"/>
          <w:lang w:val="uk-UA" w:bidi="ar-SA"/>
        </w:rPr>
      </w:pPr>
      <w:r w:rsidRPr="00C167B4">
        <w:rPr>
          <w:rFonts w:ascii="Times New Roman" w:eastAsia="Calibri" w:hAnsi="Times New Roman" w:cs="Times New Roman"/>
          <w:color w:val="auto"/>
          <w:sz w:val="28"/>
          <w:szCs w:val="28"/>
          <w:highlight w:val="white"/>
          <w:lang w:val="uk-UA" w:bidi="ar-SA"/>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Наскрізні лінії є засобом інтеграції ключових і загально</w:t>
      </w:r>
      <w:r w:rsidR="00B17E37">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highlight w:val="white"/>
          <w:lang w:val="uk-UA" w:bidi="ar-SA"/>
        </w:rPr>
        <w:t>предметних</w:t>
      </w:r>
      <w:r w:rsidR="00B17E37">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highlight w:val="white"/>
          <w:lang w:val="uk-UA" w:bidi="ar-SA"/>
        </w:rPr>
        <w:t>компетентностей, окремих предметів та предметних циклів; їх необхідно враховувати при формуванні шкільного середовища.</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Наскрізні лінії є соціально значимими над</w:t>
      </w:r>
      <w:r w:rsidR="00B17E37">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highlight w:val="white"/>
          <w:lang w:val="uk-UA" w:bidi="ar-SA"/>
        </w:rPr>
        <w:t>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w:t>
      </w:r>
      <w:r w:rsidR="00B17E37">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highlight w:val="white"/>
          <w:lang w:val="uk-UA" w:bidi="ar-SA"/>
        </w:rPr>
        <w:t>предметні, між</w:t>
      </w:r>
      <w:r w:rsidR="00B17E37">
        <w:rPr>
          <w:rFonts w:ascii="Times New Roman" w:eastAsia="Times New Roman" w:hAnsi="Times New Roman" w:cs="Times New Roman"/>
          <w:color w:val="auto"/>
          <w:sz w:val="28"/>
          <w:szCs w:val="28"/>
          <w:highlight w:val="white"/>
          <w:lang w:val="uk-UA" w:bidi="ar-SA"/>
        </w:rPr>
        <w:t xml:space="preserve"> </w:t>
      </w:r>
      <w:r w:rsidRPr="00C167B4">
        <w:rPr>
          <w:rFonts w:ascii="Times New Roman" w:eastAsia="Times New Roman" w:hAnsi="Times New Roman" w:cs="Times New Roman"/>
          <w:color w:val="auto"/>
          <w:sz w:val="28"/>
          <w:szCs w:val="28"/>
          <w:highlight w:val="white"/>
          <w:lang w:val="uk-UA" w:bidi="ar-SA"/>
        </w:rPr>
        <w:t>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предмети за вибором; </w:t>
      </w: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роботу в проектах; </w:t>
      </w:r>
    </w:p>
    <w:p w:rsid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B17E37" w:rsidRDefault="00B17E37" w:rsidP="00C167B4">
      <w:pPr>
        <w:widowControl/>
        <w:ind w:firstLine="709"/>
        <w:jc w:val="both"/>
        <w:rPr>
          <w:rFonts w:ascii="Times New Roman" w:eastAsia="Times New Roman" w:hAnsi="Times New Roman" w:cs="Times New Roman"/>
          <w:color w:val="auto"/>
          <w:sz w:val="28"/>
          <w:szCs w:val="28"/>
          <w:highlight w:val="white"/>
          <w:lang w:val="uk-UA" w:bidi="ar-SA"/>
        </w:rPr>
      </w:pPr>
    </w:p>
    <w:p w:rsidR="00446F3B" w:rsidRDefault="00446F3B" w:rsidP="00C167B4">
      <w:pPr>
        <w:widowControl/>
        <w:ind w:firstLine="709"/>
        <w:jc w:val="both"/>
        <w:rPr>
          <w:rFonts w:ascii="Times New Roman" w:eastAsia="Times New Roman" w:hAnsi="Times New Roman" w:cs="Times New Roman"/>
          <w:color w:val="auto"/>
          <w:sz w:val="28"/>
          <w:szCs w:val="28"/>
          <w:highlight w:val="white"/>
          <w:lang w:val="uk-UA" w:bidi="ar-SA"/>
        </w:rPr>
      </w:pPr>
    </w:p>
    <w:p w:rsidR="00446F3B" w:rsidRDefault="00446F3B" w:rsidP="00C167B4">
      <w:pPr>
        <w:widowControl/>
        <w:ind w:firstLine="709"/>
        <w:jc w:val="both"/>
        <w:rPr>
          <w:rFonts w:ascii="Times New Roman" w:eastAsia="Times New Roman" w:hAnsi="Times New Roman" w:cs="Times New Roman"/>
          <w:color w:val="auto"/>
          <w:sz w:val="28"/>
          <w:szCs w:val="28"/>
          <w:highlight w:val="white"/>
          <w:lang w:val="uk-UA" w:bidi="ar-SA"/>
        </w:rPr>
      </w:pPr>
    </w:p>
    <w:p w:rsidR="00446F3B" w:rsidRDefault="00446F3B" w:rsidP="00C167B4">
      <w:pPr>
        <w:widowControl/>
        <w:ind w:firstLine="709"/>
        <w:jc w:val="both"/>
        <w:rPr>
          <w:rFonts w:ascii="Times New Roman" w:eastAsia="Times New Roman" w:hAnsi="Times New Roman" w:cs="Times New Roman"/>
          <w:color w:val="auto"/>
          <w:sz w:val="28"/>
          <w:szCs w:val="28"/>
          <w:highlight w:val="white"/>
          <w:lang w:val="uk-UA" w:bidi="ar-SA"/>
        </w:rPr>
      </w:pPr>
    </w:p>
    <w:p w:rsidR="00446F3B" w:rsidRDefault="00446F3B" w:rsidP="00C167B4">
      <w:pPr>
        <w:widowControl/>
        <w:ind w:firstLine="709"/>
        <w:jc w:val="both"/>
        <w:rPr>
          <w:rFonts w:ascii="Times New Roman" w:eastAsia="Times New Roman" w:hAnsi="Times New Roman" w:cs="Times New Roman"/>
          <w:color w:val="auto"/>
          <w:sz w:val="28"/>
          <w:szCs w:val="28"/>
          <w:highlight w:val="white"/>
          <w:lang w:val="uk-UA" w:bidi="ar-SA"/>
        </w:rPr>
      </w:pPr>
    </w:p>
    <w:p w:rsidR="00446F3B" w:rsidRDefault="00446F3B" w:rsidP="00C167B4">
      <w:pPr>
        <w:widowControl/>
        <w:ind w:firstLine="709"/>
        <w:jc w:val="both"/>
        <w:rPr>
          <w:rFonts w:ascii="Times New Roman" w:eastAsia="Times New Roman" w:hAnsi="Times New Roman" w:cs="Times New Roman"/>
          <w:color w:val="auto"/>
          <w:sz w:val="28"/>
          <w:szCs w:val="28"/>
          <w:highlight w:val="white"/>
          <w:lang w:val="uk-UA" w:bidi="ar-SA"/>
        </w:rPr>
      </w:pPr>
    </w:p>
    <w:p w:rsidR="00446F3B" w:rsidRDefault="00446F3B" w:rsidP="00C167B4">
      <w:pPr>
        <w:widowControl/>
        <w:ind w:firstLine="709"/>
        <w:jc w:val="both"/>
        <w:rPr>
          <w:rFonts w:ascii="Times New Roman" w:eastAsia="Times New Roman" w:hAnsi="Times New Roman" w:cs="Times New Roman"/>
          <w:color w:val="auto"/>
          <w:sz w:val="28"/>
          <w:szCs w:val="28"/>
          <w:highlight w:val="white"/>
          <w:lang w:val="uk-UA" w:bidi="ar-SA"/>
        </w:rPr>
      </w:pPr>
    </w:p>
    <w:p w:rsidR="00446F3B" w:rsidRDefault="00446F3B" w:rsidP="00C167B4">
      <w:pPr>
        <w:widowControl/>
        <w:ind w:firstLine="709"/>
        <w:jc w:val="both"/>
        <w:rPr>
          <w:rFonts w:ascii="Times New Roman" w:eastAsia="Times New Roman" w:hAnsi="Times New Roman" w:cs="Times New Roman"/>
          <w:color w:val="auto"/>
          <w:sz w:val="28"/>
          <w:szCs w:val="28"/>
          <w:highlight w:val="white"/>
          <w:lang w:val="uk-UA" w:bidi="ar-SA"/>
        </w:rPr>
      </w:pPr>
    </w:p>
    <w:p w:rsidR="00446F3B" w:rsidRDefault="00446F3B" w:rsidP="00C167B4">
      <w:pPr>
        <w:widowControl/>
        <w:ind w:firstLine="709"/>
        <w:jc w:val="both"/>
        <w:rPr>
          <w:rFonts w:ascii="Times New Roman" w:eastAsia="Times New Roman" w:hAnsi="Times New Roman" w:cs="Times New Roman"/>
          <w:color w:val="auto"/>
          <w:sz w:val="28"/>
          <w:szCs w:val="28"/>
          <w:highlight w:val="white"/>
          <w:lang w:val="uk-UA" w:bidi="ar-SA"/>
        </w:rPr>
      </w:pPr>
    </w:p>
    <w:p w:rsidR="00446F3B" w:rsidRPr="00C167B4" w:rsidRDefault="00446F3B" w:rsidP="00C167B4">
      <w:pPr>
        <w:widowControl/>
        <w:ind w:firstLine="709"/>
        <w:jc w:val="both"/>
        <w:rPr>
          <w:rFonts w:ascii="Times New Roman" w:eastAsia="Times New Roman" w:hAnsi="Times New Roman" w:cs="Times New Roman"/>
          <w:color w:val="auto"/>
          <w:sz w:val="28"/>
          <w:szCs w:val="28"/>
          <w:highlight w:val="white"/>
          <w:lang w:val="uk-UA" w:bidi="ar-SA"/>
        </w:rPr>
      </w:pP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68"/>
        <w:gridCol w:w="8620"/>
      </w:tblGrid>
      <w:tr w:rsidR="00C167B4" w:rsidRPr="00C167B4" w:rsidTr="00C167B4">
        <w:trPr>
          <w:trHeight w:val="20"/>
        </w:trPr>
        <w:tc>
          <w:tcPr>
            <w:tcW w:w="1668" w:type="dxa"/>
          </w:tcPr>
          <w:p w:rsidR="00C167B4" w:rsidRPr="00C167B4" w:rsidRDefault="00C167B4" w:rsidP="00C167B4">
            <w:pPr>
              <w:widowControl/>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b/>
                <w:color w:val="auto"/>
                <w:sz w:val="28"/>
                <w:szCs w:val="28"/>
                <w:lang w:val="uk-UA" w:bidi="ar-SA"/>
              </w:rPr>
              <w:lastRenderedPageBreak/>
              <w:t>Наскрізна лінія</w:t>
            </w:r>
          </w:p>
        </w:tc>
        <w:tc>
          <w:tcPr>
            <w:tcW w:w="8620" w:type="dxa"/>
          </w:tcPr>
          <w:p w:rsidR="00C167B4" w:rsidRPr="00C167B4" w:rsidRDefault="00C167B4" w:rsidP="00C167B4">
            <w:pPr>
              <w:widowControl/>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b/>
                <w:color w:val="auto"/>
                <w:sz w:val="28"/>
                <w:szCs w:val="28"/>
                <w:highlight w:val="white"/>
                <w:lang w:val="uk-UA" w:bidi="ar-SA"/>
              </w:rPr>
              <w:t>Коротка характеристика</w:t>
            </w:r>
          </w:p>
        </w:tc>
      </w:tr>
      <w:tr w:rsidR="00C167B4" w:rsidRPr="007C3DBA"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C167B4" w:rsidRPr="007C3DBA"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Громадянська відповідальність</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C167B4" w:rsidRPr="007C3DBA" w:rsidTr="00C167B4">
        <w:trPr>
          <w:cantSplit/>
          <w:trHeight w:val="325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Здоров'я і безпека</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C167B4" w:rsidRPr="00C167B4" w:rsidRDefault="00C167B4" w:rsidP="00C167B4">
            <w:pPr>
              <w:widowControl/>
              <w:ind w:firstLine="709"/>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C167B4" w:rsidRPr="007C3DBA" w:rsidTr="00C167B4">
        <w:trPr>
          <w:cantSplit/>
          <w:trHeight w:val="20"/>
        </w:trPr>
        <w:tc>
          <w:tcPr>
            <w:tcW w:w="1668" w:type="dxa"/>
            <w:textDirection w:val="btLr"/>
          </w:tcPr>
          <w:p w:rsidR="00C167B4" w:rsidRPr="00C167B4" w:rsidRDefault="00C167B4" w:rsidP="00C167B4">
            <w:pPr>
              <w:widowControl/>
              <w:ind w:left="113" w:right="113"/>
              <w:jc w:val="center"/>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620" w:type="dxa"/>
          </w:tcPr>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C167B4" w:rsidRPr="00C167B4" w:rsidRDefault="00C167B4" w:rsidP="00C167B4">
            <w:pPr>
              <w:widowControl/>
              <w:ind w:firstLine="708"/>
              <w:jc w:val="both"/>
              <w:rPr>
                <w:rFonts w:ascii="Times New Roman" w:eastAsia="Times New Roman" w:hAnsi="Times New Roman" w:cs="Times New Roman"/>
                <w:b/>
                <w:color w:val="auto"/>
                <w:sz w:val="28"/>
                <w:szCs w:val="28"/>
                <w:lang w:val="uk-UA" w:bidi="ar-SA"/>
              </w:rPr>
            </w:pPr>
            <w:r w:rsidRPr="00C167B4">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C167B4" w:rsidRPr="00C167B4" w:rsidRDefault="00C167B4" w:rsidP="00C167B4">
      <w:pPr>
        <w:widowControl/>
        <w:jc w:val="both"/>
        <w:rPr>
          <w:rFonts w:ascii="Times New Roman" w:eastAsia="Times New Roman" w:hAnsi="Times New Roman" w:cs="Times New Roman"/>
          <w:color w:val="auto"/>
          <w:sz w:val="18"/>
          <w:szCs w:val="18"/>
          <w:highlight w:val="white"/>
          <w:lang w:val="uk-UA" w:bidi="ar-SA"/>
        </w:rPr>
      </w:pPr>
    </w:p>
    <w:p w:rsidR="00C167B4" w:rsidRPr="00C167B4" w:rsidRDefault="00C167B4" w:rsidP="00C167B4">
      <w:pPr>
        <w:widowControl/>
        <w:ind w:firstLine="709"/>
        <w:jc w:val="both"/>
        <w:rPr>
          <w:rFonts w:ascii="Times New Roman" w:eastAsia="Times New Roman" w:hAnsi="Times New Roman" w:cs="Times New Roman"/>
          <w:color w:val="auto"/>
          <w:sz w:val="28"/>
          <w:szCs w:val="28"/>
          <w:highlight w:val="white"/>
          <w:lang w:val="uk-UA" w:bidi="ar-SA"/>
        </w:rPr>
      </w:pPr>
      <w:r w:rsidRPr="00C167B4">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w:t>
      </w:r>
      <w:r w:rsidRPr="00C167B4">
        <w:rPr>
          <w:rFonts w:ascii="Times New Roman" w:eastAsia="Times New Roman" w:hAnsi="Times New Roman" w:cs="Times New Roman"/>
          <w:color w:val="auto"/>
          <w:sz w:val="28"/>
          <w:szCs w:val="28"/>
          <w:highlight w:val="white"/>
          <w:lang w:val="uk-UA" w:bidi="ar-SA"/>
        </w:rPr>
        <w:lastRenderedPageBreak/>
        <w:t xml:space="preserve">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Вимоги до осіб, які можуть розпочинати здобуття профільної середньої освіти.</w:t>
      </w:r>
      <w:r w:rsidRPr="00C167B4">
        <w:rPr>
          <w:rFonts w:ascii="Times New Roman" w:eastAsia="Calibri" w:hAnsi="Times New Roman" w:cs="Times New Roman"/>
          <w:color w:val="auto"/>
          <w:sz w:val="28"/>
          <w:szCs w:val="28"/>
          <w:lang w:val="uk-UA" w:bidi="ar-SA"/>
        </w:rPr>
        <w:t xml:space="preserve">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Особи з особливими освітніми потребами можуть розпочинати здобуття профільної середньої освіти за інших умов.</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t>Перелік освітніх галузей.</w:t>
      </w:r>
      <w:r w:rsidRPr="00C167B4">
        <w:rPr>
          <w:rFonts w:ascii="Times New Roman" w:eastAsia="Calibri" w:hAnsi="Times New Roman" w:cs="Times New Roman"/>
          <w:color w:val="auto"/>
          <w:sz w:val="28"/>
          <w:szCs w:val="28"/>
          <w:lang w:val="uk-UA" w:bidi="ar-SA"/>
        </w:rPr>
        <w:t xml:space="preserve"> Типову освітню програму укладено за такими освітніми галузями:</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Мови і літератури </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Суспільствознавство</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Мистецтво</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Математика</w:t>
      </w:r>
    </w:p>
    <w:p w:rsidR="00C167B4" w:rsidRPr="00C167B4" w:rsidRDefault="00C167B4" w:rsidP="00C167B4">
      <w:pPr>
        <w:widowControl/>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Природознавство</w:t>
      </w:r>
    </w:p>
    <w:p w:rsidR="00C167B4" w:rsidRPr="00C167B4" w:rsidRDefault="00C167B4" w:rsidP="00C167B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Технології</w:t>
      </w:r>
    </w:p>
    <w:p w:rsidR="00C167B4" w:rsidRPr="00C167B4" w:rsidRDefault="00C167B4" w:rsidP="00C167B4">
      <w:pPr>
        <w:widowControl/>
        <w:ind w:left="709"/>
        <w:jc w:val="both"/>
        <w:rPr>
          <w:rFonts w:ascii="Times New Roman" w:eastAsia="Calibri" w:hAnsi="Times New Roman" w:cs="Times New Roman"/>
          <w:b/>
          <w:i/>
          <w:color w:val="auto"/>
          <w:sz w:val="28"/>
          <w:szCs w:val="28"/>
          <w:lang w:val="uk-UA" w:bidi="ar-SA"/>
        </w:rPr>
      </w:pPr>
      <w:r w:rsidRPr="00C167B4">
        <w:rPr>
          <w:rFonts w:ascii="Times New Roman" w:eastAsia="Calibri" w:hAnsi="Times New Roman" w:cs="Times New Roman"/>
          <w:color w:val="auto"/>
          <w:sz w:val="28"/>
          <w:szCs w:val="28"/>
          <w:lang w:val="uk-UA" w:bidi="ar-SA"/>
        </w:rPr>
        <w:t>Здоров’я і фізична культура</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C167B4">
        <w:rPr>
          <w:rFonts w:ascii="Times New Roman" w:eastAsia="Times New Roman" w:hAnsi="Times New Roman" w:cs="Times New Roman"/>
          <w:color w:val="auto"/>
          <w:sz w:val="28"/>
          <w:szCs w:val="28"/>
          <w:lang w:val="uk-UA" w:eastAsia="uk-UA" w:bidi="ar-SA"/>
        </w:rPr>
        <w:t xml:space="preserve">уроки-«суди», </w:t>
      </w:r>
      <w:r w:rsidRPr="00C167B4">
        <w:rPr>
          <w:rFonts w:ascii="Times New Roman" w:eastAsia="Calibri" w:hAnsi="Times New Roman" w:cs="Times New Roman"/>
          <w:color w:val="auto"/>
          <w:sz w:val="28"/>
          <w:szCs w:val="28"/>
          <w:lang w:val="uk-UA" w:bidi="ar-SA"/>
        </w:rPr>
        <w:t>урок-</w:t>
      </w:r>
      <w:r w:rsidRPr="00C167B4">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C167B4">
        <w:rPr>
          <w:rFonts w:ascii="Times New Roman" w:eastAsia="Calibri" w:hAnsi="Times New Roman" w:cs="Times New Roman"/>
          <w:color w:val="auto"/>
          <w:sz w:val="28"/>
          <w:szCs w:val="28"/>
          <w:lang w:val="uk-UA" w:bidi="ar-SA"/>
        </w:rPr>
        <w:t xml:space="preserve"> проблемний урок, відео-уроки, прес-конференції, ділові ігри тощо.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C167B4" w:rsidRPr="00C167B4" w:rsidRDefault="00C167B4" w:rsidP="00CB42AE">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lastRenderedPageBreak/>
        <w:t xml:space="preserve">З метою </w:t>
      </w:r>
      <w:r w:rsidRPr="00C167B4">
        <w:rPr>
          <w:rFonts w:ascii="Times New Roman" w:eastAsia="Calibri" w:hAnsi="Times New Roman" w:cs="Times New Roman"/>
          <w:color w:val="auto"/>
          <w:sz w:val="28"/>
          <w:szCs w:val="28"/>
          <w:lang w:val="uk-UA" w:bidi="ar-SA"/>
        </w:rPr>
        <w:t>засвоєння нового матеріалу</w:t>
      </w:r>
      <w:r w:rsidRPr="00C167B4">
        <w:rPr>
          <w:rFonts w:ascii="Times New Roman" w:eastAsia="Times New Roman" w:hAnsi="Times New Roman" w:cs="Times New Roman"/>
          <w:color w:val="auto"/>
          <w:sz w:val="28"/>
          <w:szCs w:val="28"/>
          <w:lang w:val="uk-UA" w:eastAsia="uk-UA" w:bidi="ar-SA"/>
        </w:rPr>
        <w:t xml:space="preserve"> та </w:t>
      </w:r>
      <w:r w:rsidRPr="00C167B4">
        <w:rPr>
          <w:rFonts w:ascii="Times New Roman" w:eastAsia="Calibri" w:hAnsi="Times New Roman" w:cs="Times New Roman"/>
          <w:color w:val="auto"/>
          <w:sz w:val="28"/>
          <w:szCs w:val="28"/>
          <w:lang w:val="uk-UA" w:bidi="ar-SA"/>
        </w:rPr>
        <w:t>розвитку компетентностей</w:t>
      </w:r>
      <w:r w:rsidRPr="00C167B4">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Консультація будується за принципом питань і відповідей.</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Calibri" w:hAnsi="Times New Roman" w:cs="Times New Roman"/>
          <w:color w:val="auto"/>
          <w:sz w:val="28"/>
          <w:szCs w:val="28"/>
          <w:lang w:val="uk-UA" w:bidi="ar-SA"/>
        </w:rPr>
        <w:t>Перевірка та/або оцінювання досягнення компетентностей</w:t>
      </w:r>
      <w:r w:rsidRPr="00C167B4">
        <w:rPr>
          <w:rFonts w:ascii="Times New Roman" w:eastAsia="Times New Roman" w:hAnsi="Times New Roman" w:cs="Times New Roman"/>
          <w:color w:val="auto"/>
          <w:sz w:val="28"/>
          <w:szCs w:val="28"/>
          <w:lang w:val="uk-UA" w:eastAsia="uk-UA" w:bidi="ar-SA"/>
        </w:rPr>
        <w:t xml:space="preserve"> крім уроку може здійснюватися у формі заліку, співбесіди, контрольного навчально-практичного заняття.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Співбесіда, як і залік, тільки у формі індивідуальної бесіди, проводиться з метою з'ясувати рівень досягнення компетентностей.</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Функцію </w:t>
      </w:r>
      <w:r w:rsidRPr="00C167B4">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C167B4">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Екскурсії</w:t>
      </w:r>
      <w:r w:rsidRPr="00C167B4">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C167B4" w:rsidRPr="00C167B4" w:rsidRDefault="00C167B4" w:rsidP="00C167B4">
      <w:pPr>
        <w:widowControl/>
        <w:ind w:firstLine="709"/>
        <w:jc w:val="both"/>
        <w:rPr>
          <w:rFonts w:ascii="Times New Roman" w:eastAsia="Times New Roman" w:hAnsi="Times New Roman" w:cs="Times New Roman"/>
          <w:color w:val="auto"/>
          <w:sz w:val="28"/>
          <w:szCs w:val="28"/>
          <w:lang w:val="uk-UA" w:eastAsia="uk-UA" w:bidi="ar-SA"/>
        </w:rPr>
      </w:pPr>
      <w:r w:rsidRPr="00C167B4">
        <w:rPr>
          <w:rFonts w:ascii="Times New Roman" w:eastAsia="Times New Roman" w:hAnsi="Times New Roman" w:cs="Times New Roman"/>
          <w:bCs/>
          <w:color w:val="auto"/>
          <w:sz w:val="28"/>
          <w:szCs w:val="28"/>
          <w:lang w:val="uk-UA" w:eastAsia="uk-UA" w:bidi="ar-SA"/>
        </w:rPr>
        <w:t xml:space="preserve">Учні можуть самостійно знімати та монтувати відеофільми (під час відео-уроку) за умови самостійного розроблення сюжету фільму, </w:t>
      </w:r>
      <w:r w:rsidRPr="00C167B4">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167B4" w:rsidRPr="00C167B4" w:rsidRDefault="00C167B4" w:rsidP="00C167B4">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167B4" w:rsidRPr="00C167B4" w:rsidRDefault="00C167B4" w:rsidP="00C167B4">
      <w:pPr>
        <w:widowControl/>
        <w:shd w:val="clear" w:color="auto" w:fill="FFFFFF"/>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i/>
          <w:color w:val="auto"/>
          <w:sz w:val="28"/>
          <w:szCs w:val="28"/>
          <w:lang w:val="uk-UA" w:bidi="ar-SA"/>
        </w:rPr>
        <w:lastRenderedPageBreak/>
        <w:t>Опис та інструменти системи внутрішнього забезпечення якості освіти.</w:t>
      </w:r>
      <w:r w:rsidRPr="00C167B4">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кадрове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якість проведення навчальних занять;</w:t>
      </w:r>
    </w:p>
    <w:p w:rsidR="00C167B4" w:rsidRPr="00C167B4" w:rsidRDefault="00C167B4" w:rsidP="00C167B4">
      <w:pPr>
        <w:widowControl/>
        <w:shd w:val="clear" w:color="auto" w:fill="FFFFFF"/>
        <w:tabs>
          <w:tab w:val="left" w:pos="284"/>
          <w:tab w:val="left" w:pos="1134"/>
        </w:tabs>
        <w:ind w:left="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 xml:space="preserve">моніторинг досягнення </w:t>
      </w:r>
      <w:r w:rsidRPr="00C167B4">
        <w:rPr>
          <w:rFonts w:ascii="Times New Roman" w:eastAsia="Times New Roman" w:hAnsi="Times New Roman" w:cs="Times New Roman"/>
          <w:color w:val="auto"/>
          <w:sz w:val="28"/>
          <w:szCs w:val="28"/>
          <w:lang w:val="uk-UA" w:eastAsia="uk-UA" w:bidi="ar-SA"/>
        </w:rPr>
        <w:t xml:space="preserve">учнями </w:t>
      </w:r>
      <w:r w:rsidRPr="00C167B4">
        <w:rPr>
          <w:rFonts w:ascii="Times New Roman" w:eastAsia="Calibri" w:hAnsi="Times New Roman" w:cs="Times New Roman"/>
          <w:color w:val="auto"/>
          <w:sz w:val="28"/>
          <w:szCs w:val="28"/>
          <w:lang w:val="uk-UA" w:bidi="ar-SA"/>
        </w:rPr>
        <w:t>результатів навчання (компетентностей).</w:t>
      </w:r>
    </w:p>
    <w:p w:rsidR="00C167B4" w:rsidRPr="00C167B4" w:rsidRDefault="00C167B4" w:rsidP="00C167B4">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C167B4" w:rsidRPr="00C167B4" w:rsidRDefault="00C167B4" w:rsidP="00C167B4">
      <w:pPr>
        <w:widowControl/>
        <w:shd w:val="clear" w:color="auto" w:fill="FFFFFF"/>
        <w:tabs>
          <w:tab w:val="left" w:pos="284"/>
          <w:tab w:val="left" w:pos="1134"/>
        </w:tabs>
        <w:ind w:left="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оновлення методичної бази освітньої діяльності;</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C167B4">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C167B4" w:rsidRPr="00C167B4" w:rsidRDefault="00C167B4" w:rsidP="00C167B4">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C167B4">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C167B4" w:rsidRDefault="00C167B4" w:rsidP="00856DB3">
      <w:pPr>
        <w:widowControl/>
        <w:ind w:firstLine="709"/>
        <w:jc w:val="both"/>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Освітня програма закладу базової середньої освіти, сформована на основі Типової освітньої програми</w:t>
      </w:r>
      <w:r w:rsidR="00CB42AE">
        <w:rPr>
          <w:rFonts w:ascii="Times New Roman" w:eastAsia="Calibri" w:hAnsi="Times New Roman" w:cs="Times New Roman"/>
          <w:color w:val="auto"/>
          <w:sz w:val="28"/>
          <w:szCs w:val="28"/>
          <w:lang w:val="uk-UA" w:bidi="ar-SA"/>
        </w:rPr>
        <w:t xml:space="preserve"> її схвалила</w:t>
      </w:r>
      <w:r w:rsidRPr="00C167B4">
        <w:rPr>
          <w:rFonts w:ascii="Times New Roman" w:eastAsia="Calibri" w:hAnsi="Times New Roman" w:cs="Times New Roman"/>
          <w:color w:val="auto"/>
          <w:sz w:val="28"/>
          <w:szCs w:val="28"/>
          <w:lang w:val="uk-UA" w:bidi="ar-SA"/>
        </w:rPr>
        <w:t xml:space="preserve"> педагогічна рада </w:t>
      </w:r>
      <w:r w:rsidR="00CB42AE">
        <w:rPr>
          <w:rFonts w:ascii="Times New Roman" w:eastAsia="Calibri" w:hAnsi="Times New Roman" w:cs="Times New Roman"/>
          <w:color w:val="auto"/>
          <w:sz w:val="28"/>
          <w:szCs w:val="28"/>
          <w:lang w:val="uk-UA" w:bidi="ar-SA"/>
        </w:rPr>
        <w:t xml:space="preserve">ОНЗ закладу школи протокол №5 від 25.04.2018р. затверджена </w:t>
      </w:r>
      <w:r w:rsidRPr="00C167B4">
        <w:rPr>
          <w:rFonts w:ascii="Times New Roman" w:eastAsia="Calibri" w:hAnsi="Times New Roman" w:cs="Times New Roman"/>
          <w:color w:val="auto"/>
          <w:sz w:val="28"/>
          <w:szCs w:val="28"/>
          <w:lang w:val="uk-UA" w:bidi="ar-SA"/>
        </w:rPr>
        <w:t xml:space="preserve"> директор</w:t>
      </w:r>
      <w:r w:rsidR="00CA5F8B">
        <w:rPr>
          <w:rFonts w:ascii="Times New Roman" w:eastAsia="Calibri" w:hAnsi="Times New Roman" w:cs="Times New Roman"/>
          <w:color w:val="auto"/>
          <w:sz w:val="28"/>
          <w:szCs w:val="28"/>
          <w:lang w:val="uk-UA" w:bidi="ar-SA"/>
        </w:rPr>
        <w:t>ом</w:t>
      </w:r>
      <w:r w:rsidR="00CB42AE">
        <w:rPr>
          <w:rFonts w:ascii="Times New Roman" w:eastAsia="Calibri" w:hAnsi="Times New Roman" w:cs="Times New Roman"/>
          <w:color w:val="auto"/>
          <w:sz w:val="28"/>
          <w:szCs w:val="28"/>
          <w:lang w:val="uk-UA" w:bidi="ar-SA"/>
        </w:rPr>
        <w:t xml:space="preserve"> ОНЗ</w:t>
      </w:r>
      <w:r w:rsidRPr="00C167B4">
        <w:rPr>
          <w:rFonts w:ascii="Times New Roman" w:eastAsia="Calibri" w:hAnsi="Times New Roman" w:cs="Times New Roman"/>
          <w:color w:val="auto"/>
          <w:sz w:val="28"/>
          <w:szCs w:val="28"/>
          <w:lang w:val="uk-UA" w:bidi="ar-SA"/>
        </w:rPr>
        <w:t xml:space="preserve">. </w:t>
      </w: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Pr="00C167B4" w:rsidRDefault="00EA4998" w:rsidP="00856DB3">
      <w:pPr>
        <w:widowControl/>
        <w:ind w:firstLine="709"/>
        <w:jc w:val="both"/>
        <w:rPr>
          <w:rFonts w:ascii="Times New Roman" w:eastAsia="Calibri" w:hAnsi="Times New Roman" w:cs="Times New Roman"/>
          <w:color w:val="auto"/>
          <w:sz w:val="28"/>
          <w:szCs w:val="28"/>
          <w:lang w:val="uk-UA" w:bidi="ar-SA"/>
        </w:rPr>
      </w:pPr>
    </w:p>
    <w:p w:rsidR="00EA4998" w:rsidRPr="002B409C" w:rsidRDefault="00EA4998" w:rsidP="00EA4998">
      <w:pPr>
        <w:jc w:val="center"/>
        <w:rPr>
          <w:rFonts w:ascii="Times New Roman" w:hAnsi="Times New Roman"/>
          <w:sz w:val="28"/>
          <w:szCs w:val="28"/>
          <w:lang w:val="uk-UA"/>
        </w:rPr>
      </w:pPr>
      <w:r w:rsidRPr="002B409C">
        <w:rPr>
          <w:rFonts w:ascii="Times New Roman" w:hAnsi="Times New Roman"/>
          <w:sz w:val="28"/>
          <w:szCs w:val="28"/>
          <w:lang w:val="uk-UA"/>
        </w:rPr>
        <w:lastRenderedPageBreak/>
        <w:t>Навчальний план</w:t>
      </w:r>
    </w:p>
    <w:p w:rsidR="00EA4998" w:rsidRPr="002B409C" w:rsidRDefault="00EA4998" w:rsidP="00EA4998">
      <w:pPr>
        <w:jc w:val="center"/>
        <w:rPr>
          <w:rFonts w:ascii="Times New Roman" w:hAnsi="Times New Roman"/>
          <w:sz w:val="28"/>
          <w:szCs w:val="28"/>
          <w:lang w:val="uk-UA"/>
        </w:rPr>
      </w:pPr>
      <w:r w:rsidRPr="002B409C">
        <w:rPr>
          <w:rFonts w:ascii="Times New Roman" w:hAnsi="Times New Roman"/>
          <w:sz w:val="28"/>
          <w:szCs w:val="28"/>
          <w:lang w:val="uk-UA"/>
        </w:rPr>
        <w:t>для 1</w:t>
      </w:r>
      <w:r>
        <w:rPr>
          <w:rFonts w:ascii="Times New Roman" w:hAnsi="Times New Roman"/>
          <w:sz w:val="28"/>
          <w:szCs w:val="28"/>
          <w:lang w:val="uk-UA"/>
        </w:rPr>
        <w:t>0</w:t>
      </w:r>
      <w:r w:rsidRPr="002B409C">
        <w:rPr>
          <w:rFonts w:ascii="Times New Roman" w:hAnsi="Times New Roman"/>
          <w:sz w:val="28"/>
          <w:szCs w:val="28"/>
          <w:lang w:val="uk-UA"/>
        </w:rPr>
        <w:t xml:space="preserve"> класу</w:t>
      </w:r>
    </w:p>
    <w:p w:rsidR="00EA4998" w:rsidRPr="002B409C" w:rsidRDefault="00EA4998" w:rsidP="00EA4998">
      <w:pPr>
        <w:jc w:val="center"/>
        <w:rPr>
          <w:rFonts w:ascii="Times New Roman" w:hAnsi="Times New Roman"/>
          <w:sz w:val="28"/>
          <w:szCs w:val="28"/>
          <w:lang w:val="uk-UA"/>
        </w:rPr>
      </w:pPr>
      <w:r w:rsidRPr="002B409C">
        <w:rPr>
          <w:rFonts w:ascii="Times New Roman" w:hAnsi="Times New Roman"/>
          <w:sz w:val="28"/>
          <w:szCs w:val="28"/>
          <w:lang w:val="uk-UA"/>
        </w:rPr>
        <w:t>ОНЗ Крукеницька ЗОШ І-ІІІ ст.</w:t>
      </w:r>
      <w:r>
        <w:rPr>
          <w:rFonts w:ascii="Times New Roman" w:hAnsi="Times New Roman"/>
          <w:sz w:val="28"/>
          <w:szCs w:val="28"/>
          <w:lang w:val="uk-UA"/>
        </w:rPr>
        <w:t>-ліцею</w:t>
      </w:r>
    </w:p>
    <w:p w:rsidR="00EA4998" w:rsidRDefault="00EA4998" w:rsidP="00EA4998">
      <w:pPr>
        <w:jc w:val="center"/>
        <w:rPr>
          <w:rFonts w:ascii="Times New Roman" w:hAnsi="Times New Roman"/>
          <w:sz w:val="28"/>
          <w:szCs w:val="28"/>
          <w:lang w:val="uk-UA"/>
        </w:rPr>
      </w:pPr>
      <w:r w:rsidRPr="002B409C">
        <w:rPr>
          <w:rFonts w:ascii="Times New Roman" w:hAnsi="Times New Roman"/>
          <w:sz w:val="28"/>
          <w:szCs w:val="28"/>
          <w:lang w:val="uk-UA"/>
        </w:rPr>
        <w:t>на 2018-2019 н.р.</w:t>
      </w:r>
    </w:p>
    <w:p w:rsidR="00EA4998" w:rsidRDefault="00EA4998" w:rsidP="00EA4998">
      <w:pPr>
        <w:jc w:val="center"/>
        <w:rPr>
          <w:rFonts w:ascii="Times New Roman" w:hAnsi="Times New Roman"/>
          <w:sz w:val="28"/>
          <w:szCs w:val="28"/>
          <w:lang w:val="uk-UA"/>
        </w:rPr>
      </w:pPr>
      <w:r>
        <w:rPr>
          <w:rFonts w:ascii="Times New Roman" w:hAnsi="Times New Roman"/>
          <w:sz w:val="28"/>
          <w:szCs w:val="28"/>
          <w:lang w:val="uk-UA"/>
        </w:rPr>
        <w:t>Суспільно-гуманітарний напрям (історичний профіль)</w:t>
      </w:r>
    </w:p>
    <w:p w:rsidR="00EA4998" w:rsidRDefault="00EA4998" w:rsidP="00EA4998">
      <w:pPr>
        <w:jc w:val="center"/>
        <w:rPr>
          <w:rFonts w:ascii="Times New Roman" w:hAnsi="Times New Roman"/>
          <w:sz w:val="28"/>
          <w:szCs w:val="28"/>
          <w:lang w:val="uk-UA"/>
        </w:rPr>
      </w:pPr>
    </w:p>
    <w:tbl>
      <w:tblPr>
        <w:tblW w:w="0" w:type="auto"/>
        <w:jc w:val="center"/>
        <w:tblInd w:w="40" w:type="dxa"/>
        <w:tblLayout w:type="fixed"/>
        <w:tblCellMar>
          <w:left w:w="40" w:type="dxa"/>
          <w:right w:w="40" w:type="dxa"/>
        </w:tblCellMar>
        <w:tblLook w:val="0000"/>
      </w:tblPr>
      <w:tblGrid>
        <w:gridCol w:w="3969"/>
        <w:gridCol w:w="3686"/>
      </w:tblGrid>
      <w:tr w:rsidR="00EA4998" w:rsidRPr="00455A83" w:rsidTr="00173C09">
        <w:trPr>
          <w:trHeight w:val="659"/>
          <w:jc w:val="center"/>
        </w:trPr>
        <w:tc>
          <w:tcPr>
            <w:tcW w:w="3969" w:type="dxa"/>
            <w:tcBorders>
              <w:top w:val="single" w:sz="6" w:space="0" w:color="auto"/>
              <w:left w:val="single" w:sz="6" w:space="0" w:color="auto"/>
              <w:right w:val="single" w:sz="6" w:space="0" w:color="auto"/>
            </w:tcBorders>
            <w:shd w:val="clear" w:color="auto" w:fill="FFFFFF"/>
            <w:vAlign w:val="center"/>
          </w:tcPr>
          <w:p w:rsidR="00EA4998" w:rsidRPr="00455A83" w:rsidRDefault="00EA4998" w:rsidP="00173C09">
            <w:pPr>
              <w:shd w:val="clear" w:color="auto" w:fill="FFFFFF"/>
              <w:ind w:left="14"/>
              <w:jc w:val="center"/>
              <w:rPr>
                <w:rFonts w:ascii="Times New Roman" w:hAnsi="Times New Roman"/>
                <w:sz w:val="28"/>
                <w:szCs w:val="28"/>
              </w:rPr>
            </w:pPr>
            <w:r w:rsidRPr="00455A83">
              <w:rPr>
                <w:rFonts w:ascii="Times New Roman" w:hAnsi="Times New Roman"/>
                <w:b/>
                <w:bCs/>
                <w:spacing w:val="-4"/>
                <w:sz w:val="28"/>
                <w:szCs w:val="28"/>
                <w:lang w:val="uk-UA"/>
              </w:rPr>
              <w:t>Навчальні предмети</w:t>
            </w:r>
          </w:p>
        </w:tc>
        <w:tc>
          <w:tcPr>
            <w:tcW w:w="3686" w:type="dxa"/>
            <w:tcBorders>
              <w:top w:val="single" w:sz="6" w:space="0" w:color="auto"/>
              <w:left w:val="single" w:sz="6" w:space="0" w:color="auto"/>
              <w:right w:val="single" w:sz="6" w:space="0" w:color="auto"/>
            </w:tcBorders>
            <w:shd w:val="clear" w:color="auto" w:fill="FFFFFF"/>
            <w:vAlign w:val="center"/>
          </w:tcPr>
          <w:p w:rsidR="00EA4998" w:rsidRPr="00455A83" w:rsidRDefault="00EA4998" w:rsidP="00173C09">
            <w:pPr>
              <w:shd w:val="clear" w:color="auto" w:fill="FFFFFF"/>
              <w:jc w:val="center"/>
              <w:rPr>
                <w:rFonts w:ascii="Times New Roman" w:hAnsi="Times New Roman"/>
                <w:sz w:val="28"/>
                <w:szCs w:val="28"/>
              </w:rPr>
            </w:pPr>
            <w:r w:rsidRPr="00455A83">
              <w:rPr>
                <w:rFonts w:ascii="Times New Roman" w:hAnsi="Times New Roman"/>
                <w:b/>
                <w:bCs/>
                <w:sz w:val="28"/>
                <w:szCs w:val="28"/>
                <w:lang w:val="uk-UA"/>
              </w:rPr>
              <w:t>10</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4"/>
              <w:rPr>
                <w:rFonts w:ascii="Times New Roman" w:hAnsi="Times New Roman"/>
                <w:sz w:val="28"/>
                <w:szCs w:val="28"/>
              </w:rPr>
            </w:pPr>
            <w:r w:rsidRPr="00455A83">
              <w:rPr>
                <w:rFonts w:ascii="Times New Roman" w:hAnsi="Times New Roman"/>
                <w:sz w:val="28"/>
                <w:szCs w:val="28"/>
                <w:lang w:val="uk-UA"/>
              </w:rPr>
              <w:t>Українська мова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0"/>
              <w:rPr>
                <w:rFonts w:ascii="Times New Roman" w:hAnsi="Times New Roman"/>
                <w:sz w:val="28"/>
                <w:szCs w:val="28"/>
              </w:rPr>
            </w:pPr>
            <w:r w:rsidRPr="00455A83">
              <w:rPr>
                <w:rFonts w:ascii="Times New Roman" w:hAnsi="Times New Roman"/>
                <w:spacing w:val="-3"/>
                <w:sz w:val="28"/>
                <w:szCs w:val="28"/>
                <w:lang w:val="uk-UA"/>
              </w:rPr>
              <w:t>Українська література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4"/>
              <w:rPr>
                <w:rFonts w:ascii="Times New Roman" w:hAnsi="Times New Roman"/>
                <w:sz w:val="28"/>
                <w:szCs w:val="28"/>
              </w:rPr>
            </w:pPr>
            <w:r w:rsidRPr="00455A83">
              <w:rPr>
                <w:rFonts w:ascii="Times New Roman" w:hAnsi="Times New Roman"/>
                <w:sz w:val="28"/>
                <w:szCs w:val="28"/>
                <w:lang w:val="uk-UA"/>
              </w:rPr>
              <w:t>Іноземна мова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9"/>
              <w:rPr>
                <w:rFonts w:ascii="Times New Roman" w:hAnsi="Times New Roman"/>
                <w:sz w:val="28"/>
                <w:szCs w:val="28"/>
              </w:rPr>
            </w:pPr>
            <w:r>
              <w:rPr>
                <w:rFonts w:ascii="Times New Roman" w:hAnsi="Times New Roman"/>
                <w:sz w:val="28"/>
                <w:szCs w:val="28"/>
                <w:lang w:val="uk-UA"/>
              </w:rPr>
              <w:t xml:space="preserve">Зарубіжна </w:t>
            </w:r>
            <w:r w:rsidRPr="00455A83">
              <w:rPr>
                <w:rFonts w:ascii="Times New Roman" w:hAnsi="Times New Roman"/>
                <w:sz w:val="28"/>
                <w:szCs w:val="28"/>
                <w:lang w:val="uk-UA"/>
              </w:rPr>
              <w:t xml:space="preserve"> література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4"/>
              <w:rPr>
                <w:rFonts w:ascii="Times New Roman" w:hAnsi="Times New Roman"/>
                <w:sz w:val="28"/>
                <w:szCs w:val="28"/>
              </w:rPr>
            </w:pPr>
            <w:r w:rsidRPr="00455A83">
              <w:rPr>
                <w:rFonts w:ascii="Times New Roman" w:hAnsi="Times New Roman"/>
                <w:sz w:val="28"/>
                <w:szCs w:val="28"/>
                <w:lang w:val="uk-UA"/>
              </w:rPr>
              <w:t>Історія України</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4"/>
              <w:rPr>
                <w:rFonts w:ascii="Times New Roman" w:hAnsi="Times New Roman"/>
                <w:sz w:val="28"/>
                <w:szCs w:val="28"/>
              </w:rPr>
            </w:pPr>
            <w:r w:rsidRPr="00455A83">
              <w:rPr>
                <w:rFonts w:ascii="Times New Roman" w:hAnsi="Times New Roman"/>
                <w:sz w:val="28"/>
                <w:szCs w:val="28"/>
                <w:lang w:val="uk-UA"/>
              </w:rPr>
              <w:t>Всесвітня історія</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r>
      <w:tr w:rsidR="00EA4998" w:rsidRPr="00455A83" w:rsidTr="00173C09">
        <w:trPr>
          <w:trHeight w:val="290"/>
          <w:jc w:val="center"/>
        </w:trPr>
        <w:tc>
          <w:tcPr>
            <w:tcW w:w="3969" w:type="dxa"/>
            <w:vMerge w:val="restart"/>
            <w:tcBorders>
              <w:top w:val="single" w:sz="6" w:space="0" w:color="auto"/>
              <w:left w:val="single" w:sz="6" w:space="0" w:color="auto"/>
              <w:right w:val="single" w:sz="6" w:space="0" w:color="auto"/>
            </w:tcBorders>
            <w:shd w:val="clear" w:color="auto" w:fill="FFFFFF"/>
          </w:tcPr>
          <w:p w:rsidR="00EA4998" w:rsidRDefault="00EA4998" w:rsidP="00173C09">
            <w:pPr>
              <w:shd w:val="clear" w:color="auto" w:fill="FFFFFF"/>
              <w:ind w:left="14"/>
              <w:rPr>
                <w:rFonts w:ascii="Times New Roman" w:hAnsi="Times New Roman"/>
                <w:sz w:val="28"/>
                <w:szCs w:val="28"/>
                <w:lang w:val="uk-UA"/>
              </w:rPr>
            </w:pPr>
            <w:r>
              <w:rPr>
                <w:rFonts w:ascii="Times New Roman" w:hAnsi="Times New Roman"/>
                <w:sz w:val="28"/>
                <w:szCs w:val="28"/>
                <w:lang w:val="uk-UA"/>
              </w:rPr>
              <w:t>Громадянська освіта:</w:t>
            </w:r>
          </w:p>
          <w:p w:rsidR="00EA4998" w:rsidRPr="00455A83" w:rsidRDefault="00EA4998" w:rsidP="00173C09">
            <w:pPr>
              <w:shd w:val="clear" w:color="auto" w:fill="FFFFFF"/>
              <w:ind w:left="14"/>
              <w:rPr>
                <w:rFonts w:ascii="Times New Roman" w:hAnsi="Times New Roman"/>
                <w:sz w:val="28"/>
                <w:szCs w:val="28"/>
              </w:rPr>
            </w:pPr>
            <w:r>
              <w:rPr>
                <w:rFonts w:ascii="Times New Roman" w:hAnsi="Times New Roman"/>
                <w:sz w:val="28"/>
                <w:szCs w:val="28"/>
                <w:lang w:val="uk-UA"/>
              </w:rPr>
              <w:t>правознавство</w:t>
            </w:r>
          </w:p>
        </w:tc>
        <w:tc>
          <w:tcPr>
            <w:tcW w:w="3686" w:type="dxa"/>
            <w:tcBorders>
              <w:top w:val="single" w:sz="6" w:space="0" w:color="auto"/>
              <w:left w:val="single" w:sz="6" w:space="0" w:color="auto"/>
              <w:bottom w:val="single" w:sz="4" w:space="0" w:color="auto"/>
              <w:right w:val="single" w:sz="6" w:space="0" w:color="auto"/>
            </w:tcBorders>
            <w:shd w:val="clear" w:color="auto" w:fill="FFFFFF"/>
          </w:tcPr>
          <w:p w:rsidR="00EA4998" w:rsidRPr="00455A83" w:rsidRDefault="00EA4998" w:rsidP="00173C09">
            <w:pPr>
              <w:shd w:val="clear" w:color="auto" w:fill="FFFFFF"/>
              <w:jc w:val="center"/>
              <w:rPr>
                <w:rFonts w:ascii="Times New Roman" w:hAnsi="Times New Roman"/>
                <w:sz w:val="28"/>
                <w:szCs w:val="28"/>
              </w:rPr>
            </w:pPr>
          </w:p>
        </w:tc>
      </w:tr>
      <w:tr w:rsidR="00EA4998" w:rsidRPr="00455A83" w:rsidTr="00173C09">
        <w:trPr>
          <w:trHeight w:val="355"/>
          <w:jc w:val="center"/>
        </w:trPr>
        <w:tc>
          <w:tcPr>
            <w:tcW w:w="3969" w:type="dxa"/>
            <w:vMerge/>
            <w:tcBorders>
              <w:left w:val="single" w:sz="6" w:space="0" w:color="auto"/>
              <w:bottom w:val="single" w:sz="6" w:space="0" w:color="auto"/>
              <w:right w:val="single" w:sz="6" w:space="0" w:color="auto"/>
            </w:tcBorders>
            <w:shd w:val="clear" w:color="auto" w:fill="FFFFFF"/>
          </w:tcPr>
          <w:p w:rsidR="00EA4998" w:rsidRDefault="00EA4998" w:rsidP="00173C09">
            <w:pPr>
              <w:shd w:val="clear" w:color="auto" w:fill="FFFFFF"/>
              <w:ind w:left="14"/>
              <w:rPr>
                <w:rFonts w:ascii="Times New Roman" w:hAnsi="Times New Roman"/>
                <w:sz w:val="28"/>
                <w:szCs w:val="28"/>
                <w:lang w:val="uk-UA"/>
              </w:rPr>
            </w:pPr>
          </w:p>
        </w:tc>
        <w:tc>
          <w:tcPr>
            <w:tcW w:w="3686" w:type="dxa"/>
            <w:tcBorders>
              <w:top w:val="single" w:sz="4"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EA4998">
            <w:pPr>
              <w:shd w:val="clear" w:color="auto" w:fill="FFFFFF"/>
              <w:rPr>
                <w:rFonts w:ascii="Times New Roman" w:hAnsi="Times New Roman"/>
                <w:sz w:val="28"/>
                <w:szCs w:val="28"/>
              </w:rPr>
            </w:pPr>
            <w:r>
              <w:rPr>
                <w:rFonts w:ascii="Times New Roman" w:hAnsi="Times New Roman"/>
                <w:sz w:val="28"/>
                <w:szCs w:val="28"/>
                <w:lang w:val="uk-UA"/>
              </w:rPr>
              <w:t>Мистецтво</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4"/>
              <w:rPr>
                <w:rFonts w:ascii="Times New Roman" w:hAnsi="Times New Roman"/>
                <w:sz w:val="28"/>
                <w:szCs w:val="28"/>
              </w:rPr>
            </w:pPr>
            <w:r w:rsidRPr="00455A83">
              <w:rPr>
                <w:rFonts w:ascii="Times New Roman" w:hAnsi="Times New Roman"/>
                <w:sz w:val="28"/>
                <w:szCs w:val="28"/>
                <w:lang w:val="uk-UA"/>
              </w:rPr>
              <w:t>Математика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0"/>
              <w:rPr>
                <w:rFonts w:ascii="Times New Roman" w:hAnsi="Times New Roman"/>
                <w:sz w:val="28"/>
                <w:szCs w:val="28"/>
              </w:rPr>
            </w:pPr>
            <w:r w:rsidRPr="00455A83">
              <w:rPr>
                <w:rFonts w:ascii="Times New Roman" w:hAnsi="Times New Roman"/>
                <w:sz w:val="28"/>
                <w:szCs w:val="28"/>
                <w:lang w:val="uk-UA"/>
              </w:rPr>
              <w:t>Біологія</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1,5</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0"/>
              <w:rPr>
                <w:rFonts w:ascii="Times New Roman" w:hAnsi="Times New Roman"/>
                <w:sz w:val="28"/>
                <w:szCs w:val="28"/>
              </w:rPr>
            </w:pPr>
            <w:r w:rsidRPr="00455A83">
              <w:rPr>
                <w:rFonts w:ascii="Times New Roman" w:hAnsi="Times New Roman"/>
                <w:sz w:val="28"/>
                <w:szCs w:val="28"/>
                <w:lang w:val="uk-UA"/>
              </w:rPr>
              <w:t>Географія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1,5</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4"/>
              <w:rPr>
                <w:rFonts w:ascii="Times New Roman" w:hAnsi="Times New Roman"/>
                <w:sz w:val="28"/>
                <w:szCs w:val="28"/>
              </w:rPr>
            </w:pPr>
            <w:r w:rsidRPr="00455A83">
              <w:rPr>
                <w:rFonts w:ascii="Times New Roman" w:hAnsi="Times New Roman"/>
                <w:sz w:val="28"/>
                <w:szCs w:val="28"/>
                <w:lang w:val="uk-UA"/>
              </w:rPr>
              <w:t>Фізика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3</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5"/>
              <w:rPr>
                <w:rFonts w:ascii="Times New Roman" w:hAnsi="Times New Roman"/>
                <w:sz w:val="28"/>
                <w:szCs w:val="28"/>
              </w:rPr>
            </w:pPr>
            <w:r w:rsidRPr="00455A83">
              <w:rPr>
                <w:rFonts w:ascii="Times New Roman" w:hAnsi="Times New Roman"/>
                <w:sz w:val="28"/>
                <w:szCs w:val="28"/>
                <w:lang w:val="uk-UA"/>
              </w:rPr>
              <w:t>Хімія</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1,5</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4"/>
              <w:rPr>
                <w:rFonts w:ascii="Times New Roman" w:hAnsi="Times New Roman"/>
                <w:sz w:val="28"/>
                <w:szCs w:val="28"/>
              </w:rPr>
            </w:pPr>
            <w:r w:rsidRPr="00455A83">
              <w:rPr>
                <w:rFonts w:ascii="Times New Roman" w:hAnsi="Times New Roman"/>
                <w:sz w:val="28"/>
                <w:szCs w:val="28"/>
                <w:lang w:val="uk-UA"/>
              </w:rPr>
              <w:t>Технології</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4"/>
              <w:rPr>
                <w:rFonts w:ascii="Times New Roman" w:hAnsi="Times New Roman"/>
                <w:sz w:val="28"/>
                <w:szCs w:val="28"/>
              </w:rPr>
            </w:pPr>
            <w:r w:rsidRPr="00455A83">
              <w:rPr>
                <w:rFonts w:ascii="Times New Roman" w:hAnsi="Times New Roman"/>
                <w:sz w:val="28"/>
                <w:szCs w:val="28"/>
                <w:lang w:val="uk-UA"/>
              </w:rPr>
              <w:t>Інформатика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1</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4"/>
              <w:rPr>
                <w:rFonts w:ascii="Times New Roman" w:hAnsi="Times New Roman"/>
                <w:sz w:val="28"/>
                <w:szCs w:val="28"/>
              </w:rPr>
            </w:pPr>
            <w:r w:rsidRPr="00455A83">
              <w:rPr>
                <w:rFonts w:ascii="Times New Roman" w:hAnsi="Times New Roman"/>
                <w:sz w:val="28"/>
                <w:szCs w:val="28"/>
                <w:lang w:val="uk-UA"/>
              </w:rPr>
              <w:t>Фізична культура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2</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55A83" w:rsidRDefault="00EA4998" w:rsidP="00173C09">
            <w:pPr>
              <w:shd w:val="clear" w:color="auto" w:fill="FFFFFF"/>
              <w:ind w:left="14"/>
              <w:rPr>
                <w:rFonts w:ascii="Times New Roman" w:hAnsi="Times New Roman"/>
                <w:sz w:val="28"/>
                <w:szCs w:val="28"/>
              </w:rPr>
            </w:pPr>
            <w:r w:rsidRPr="00455A83">
              <w:rPr>
                <w:rFonts w:ascii="Times New Roman" w:hAnsi="Times New Roman"/>
                <w:sz w:val="28"/>
                <w:szCs w:val="28"/>
                <w:lang w:val="uk-UA"/>
              </w:rPr>
              <w:t>Захист Вітчизни</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EA4998" w:rsidRPr="0043144C" w:rsidRDefault="00EA4998"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1,5</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b/>
                <w:sz w:val="28"/>
                <w:szCs w:val="28"/>
              </w:rPr>
            </w:pPr>
            <w:r w:rsidRPr="0043144C">
              <w:rPr>
                <w:rFonts w:ascii="Times New Roman" w:hAnsi="Times New Roman"/>
                <w:b/>
                <w:sz w:val="28"/>
                <w:szCs w:val="28"/>
                <w:lang w:val="uk-UA"/>
              </w:rPr>
              <w:t>Разом</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b/>
                <w:sz w:val="28"/>
                <w:szCs w:val="28"/>
                <w:lang w:val="uk-UA"/>
              </w:rPr>
            </w:pPr>
            <w:r>
              <w:rPr>
                <w:rFonts w:ascii="Times New Roman" w:hAnsi="Times New Roman"/>
                <w:b/>
                <w:sz w:val="28"/>
                <w:szCs w:val="28"/>
                <w:lang w:val="uk-UA"/>
              </w:rPr>
              <w:t>33</w:t>
            </w:r>
            <w:r w:rsidRPr="0043144C">
              <w:rPr>
                <w:rFonts w:ascii="Times New Roman" w:hAnsi="Times New Roman"/>
                <w:b/>
                <w:sz w:val="28"/>
                <w:szCs w:val="28"/>
                <w:lang w:val="uk-UA"/>
              </w:rPr>
              <w:t>,5</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EA4998" w:rsidRDefault="00EA4998" w:rsidP="00EA4998">
            <w:pPr>
              <w:shd w:val="clear" w:color="auto" w:fill="FFFFFF"/>
              <w:rPr>
                <w:rFonts w:ascii="Times New Roman" w:hAnsi="Times New Roman"/>
                <w:sz w:val="28"/>
                <w:szCs w:val="28"/>
                <w:lang w:val="uk-UA"/>
              </w:rPr>
            </w:pPr>
            <w:r w:rsidRPr="00EA4998">
              <w:rPr>
                <w:rFonts w:ascii="Times New Roman" w:hAnsi="Times New Roman"/>
                <w:sz w:val="28"/>
                <w:szCs w:val="28"/>
                <w:lang w:val="uk-UA"/>
              </w:rPr>
              <w:t>Факультативи, консультації, курси</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EA4998" w:rsidRPr="0043144C" w:rsidRDefault="00EA4998" w:rsidP="00173C09">
            <w:pPr>
              <w:shd w:val="clear" w:color="auto" w:fill="FFFFFF"/>
              <w:jc w:val="center"/>
              <w:rPr>
                <w:rFonts w:ascii="Times New Roman" w:hAnsi="Times New Roman"/>
                <w:b/>
                <w:sz w:val="28"/>
                <w:szCs w:val="28"/>
                <w:lang w:val="uk-UA"/>
              </w:rPr>
            </w:pP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EA4998" w:rsidRPr="00455A83" w:rsidRDefault="00EA4998" w:rsidP="00173C09">
            <w:pPr>
              <w:shd w:val="clear" w:color="auto" w:fill="FFFFFF"/>
              <w:ind w:left="5" w:right="19"/>
              <w:rPr>
                <w:rFonts w:ascii="Times New Roman" w:hAnsi="Times New Roman"/>
                <w:sz w:val="28"/>
                <w:szCs w:val="28"/>
              </w:rPr>
            </w:pPr>
            <w:r>
              <w:rPr>
                <w:rFonts w:ascii="Times New Roman" w:hAnsi="Times New Roman"/>
                <w:sz w:val="28"/>
                <w:szCs w:val="28"/>
                <w:lang w:val="uk-UA"/>
              </w:rPr>
              <w:t>Основи християнської етики</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EA4998" w:rsidRPr="0043144C" w:rsidRDefault="00EA4998" w:rsidP="00173C09">
            <w:pPr>
              <w:shd w:val="clear" w:color="auto" w:fill="FFFFFF"/>
              <w:ind w:left="115"/>
              <w:jc w:val="center"/>
              <w:rPr>
                <w:rFonts w:ascii="Times New Roman" w:hAnsi="Times New Roman"/>
                <w:sz w:val="28"/>
                <w:szCs w:val="28"/>
                <w:lang w:val="uk-UA"/>
              </w:rPr>
            </w:pPr>
            <w:r>
              <w:rPr>
                <w:rFonts w:ascii="Times New Roman" w:hAnsi="Times New Roman"/>
                <w:sz w:val="28"/>
                <w:szCs w:val="28"/>
                <w:lang w:val="uk-UA"/>
              </w:rPr>
              <w:t>1</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EA4998" w:rsidRDefault="00EA4998" w:rsidP="00173C09">
            <w:pPr>
              <w:shd w:val="clear" w:color="auto" w:fill="FFFFFF"/>
              <w:ind w:left="5" w:right="19"/>
              <w:rPr>
                <w:rFonts w:ascii="Times New Roman" w:hAnsi="Times New Roman"/>
                <w:sz w:val="28"/>
                <w:szCs w:val="28"/>
                <w:lang w:val="uk-UA"/>
              </w:rPr>
            </w:pPr>
            <w:r>
              <w:rPr>
                <w:rFonts w:ascii="Times New Roman" w:hAnsi="Times New Roman"/>
                <w:sz w:val="28"/>
                <w:szCs w:val="28"/>
                <w:lang w:val="uk-UA"/>
              </w:rPr>
              <w:t>Іноземна мова (англ.)</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EA4998" w:rsidRDefault="00EA4998" w:rsidP="00173C09">
            <w:pPr>
              <w:shd w:val="clear" w:color="auto" w:fill="FFFFFF"/>
              <w:ind w:left="115"/>
              <w:jc w:val="center"/>
              <w:rPr>
                <w:rFonts w:ascii="Times New Roman" w:hAnsi="Times New Roman"/>
                <w:sz w:val="28"/>
                <w:szCs w:val="28"/>
                <w:lang w:val="uk-UA"/>
              </w:rPr>
            </w:pPr>
            <w:r>
              <w:rPr>
                <w:rFonts w:ascii="Times New Roman" w:hAnsi="Times New Roman"/>
                <w:sz w:val="28"/>
                <w:szCs w:val="28"/>
                <w:lang w:val="uk-UA"/>
              </w:rPr>
              <w:t>1</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EA4998" w:rsidRDefault="00EA4998" w:rsidP="00173C09">
            <w:pPr>
              <w:shd w:val="clear" w:color="auto" w:fill="FFFFFF"/>
              <w:ind w:left="38" w:right="1027"/>
              <w:rPr>
                <w:rFonts w:ascii="Times New Roman" w:hAnsi="Times New Roman"/>
                <w:sz w:val="28"/>
                <w:szCs w:val="28"/>
                <w:lang w:val="ru-RU"/>
              </w:rPr>
            </w:pPr>
            <w:r w:rsidRPr="00455A83">
              <w:rPr>
                <w:rFonts w:ascii="Times New Roman" w:hAnsi="Times New Roman"/>
                <w:sz w:val="28"/>
                <w:szCs w:val="28"/>
                <w:lang w:val="uk-UA"/>
              </w:rPr>
              <w:t>Гранично допустиме навантаження на учня</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EA4998" w:rsidRPr="0043144C" w:rsidRDefault="00EA4998" w:rsidP="00173C09">
            <w:pPr>
              <w:shd w:val="clear" w:color="auto" w:fill="FFFFFF"/>
              <w:ind w:left="139"/>
              <w:jc w:val="center"/>
              <w:rPr>
                <w:rFonts w:ascii="Times New Roman" w:hAnsi="Times New Roman"/>
                <w:sz w:val="28"/>
                <w:szCs w:val="28"/>
                <w:lang w:val="uk-UA"/>
              </w:rPr>
            </w:pPr>
            <w:r>
              <w:rPr>
                <w:rFonts w:ascii="Times New Roman" w:hAnsi="Times New Roman"/>
                <w:sz w:val="28"/>
                <w:szCs w:val="28"/>
                <w:lang w:val="uk-UA"/>
              </w:rPr>
              <w:t>33</w:t>
            </w:r>
          </w:p>
        </w:tc>
      </w:tr>
      <w:tr w:rsidR="00EA4998" w:rsidRPr="00455A83" w:rsidTr="00173C09">
        <w:trPr>
          <w:trHeight w:val="20"/>
          <w:jc w:val="center"/>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EA4998" w:rsidRPr="00EA4998" w:rsidRDefault="00EA4998" w:rsidP="00173C09">
            <w:pPr>
              <w:shd w:val="clear" w:color="auto" w:fill="FFFFFF"/>
              <w:ind w:firstLine="5"/>
              <w:rPr>
                <w:rFonts w:ascii="Times New Roman" w:hAnsi="Times New Roman"/>
                <w:sz w:val="28"/>
                <w:szCs w:val="28"/>
                <w:lang w:val="ru-RU"/>
              </w:rPr>
            </w:pPr>
            <w:r w:rsidRPr="00455A83">
              <w:rPr>
                <w:rFonts w:ascii="Times New Roman" w:hAnsi="Times New Roman"/>
                <w:sz w:val="28"/>
                <w:szCs w:val="28"/>
                <w:lang w:val="uk-UA"/>
              </w:rPr>
              <w:t>Всього</w:t>
            </w:r>
            <w:r>
              <w:rPr>
                <w:rFonts w:ascii="Times New Roman" w:hAnsi="Times New Roman"/>
                <w:sz w:val="28"/>
                <w:szCs w:val="28"/>
                <w:lang w:val="uk-UA"/>
              </w:rPr>
              <w:t>:</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rsidR="00EA4998" w:rsidRPr="0043144C" w:rsidRDefault="00EA4998" w:rsidP="00173C09">
            <w:pPr>
              <w:shd w:val="clear" w:color="auto" w:fill="FFFFFF"/>
              <w:ind w:left="144"/>
              <w:jc w:val="center"/>
              <w:rPr>
                <w:rFonts w:ascii="Times New Roman" w:hAnsi="Times New Roman"/>
                <w:sz w:val="28"/>
                <w:szCs w:val="28"/>
                <w:lang w:val="uk-UA"/>
              </w:rPr>
            </w:pPr>
            <w:r>
              <w:rPr>
                <w:rFonts w:ascii="Times New Roman" w:hAnsi="Times New Roman"/>
                <w:sz w:val="28"/>
                <w:szCs w:val="28"/>
                <w:lang w:val="uk-UA"/>
              </w:rPr>
              <w:t>35,5</w:t>
            </w:r>
          </w:p>
        </w:tc>
      </w:tr>
    </w:tbl>
    <w:p w:rsidR="00EA4998" w:rsidRDefault="00EA4998" w:rsidP="00EA4998">
      <w:pPr>
        <w:jc w:val="center"/>
        <w:rPr>
          <w:rFonts w:ascii="Times New Roman" w:hAnsi="Times New Roman"/>
          <w:sz w:val="28"/>
          <w:szCs w:val="28"/>
          <w:lang w:val="uk-UA"/>
        </w:rPr>
      </w:pPr>
    </w:p>
    <w:p w:rsidR="00EA4998" w:rsidRDefault="00EA4998" w:rsidP="00EA4998">
      <w:pPr>
        <w:jc w:val="center"/>
        <w:rPr>
          <w:rFonts w:ascii="Times New Roman" w:hAnsi="Times New Roman"/>
          <w:sz w:val="28"/>
          <w:szCs w:val="28"/>
          <w:lang w:val="uk-UA"/>
        </w:rPr>
      </w:pPr>
    </w:p>
    <w:p w:rsidR="00C167B4" w:rsidRPr="00EA4998" w:rsidRDefault="00EA4998" w:rsidP="00EA4998">
      <w:pPr>
        <w:jc w:val="center"/>
        <w:rPr>
          <w:rFonts w:ascii="Times New Roman" w:hAnsi="Times New Roman"/>
          <w:sz w:val="28"/>
          <w:szCs w:val="28"/>
          <w:lang w:val="uk-UA"/>
        </w:rPr>
      </w:pPr>
      <w:r w:rsidRPr="002B409C">
        <w:rPr>
          <w:rFonts w:ascii="Times New Roman" w:hAnsi="Times New Roman"/>
          <w:sz w:val="28"/>
          <w:szCs w:val="28"/>
          <w:lang w:val="uk-UA"/>
        </w:rPr>
        <w:t>Директор ОНЗ</w:t>
      </w:r>
      <w:r>
        <w:rPr>
          <w:rFonts w:ascii="Times New Roman" w:hAnsi="Times New Roman"/>
          <w:sz w:val="28"/>
          <w:szCs w:val="28"/>
          <w:lang w:val="uk-UA"/>
        </w:rPr>
        <w:t>:</w:t>
      </w:r>
      <w:r w:rsidRPr="002B409C">
        <w:rPr>
          <w:rFonts w:ascii="Times New Roman" w:hAnsi="Times New Roman"/>
          <w:sz w:val="28"/>
          <w:szCs w:val="28"/>
          <w:lang w:val="uk-UA"/>
        </w:rPr>
        <w:tab/>
      </w:r>
      <w:r w:rsidRPr="002B409C">
        <w:rPr>
          <w:rFonts w:ascii="Times New Roman" w:hAnsi="Times New Roman"/>
          <w:sz w:val="28"/>
          <w:szCs w:val="28"/>
          <w:lang w:val="uk-UA"/>
        </w:rPr>
        <w:tab/>
      </w:r>
      <w:r w:rsidRPr="002B409C">
        <w:rPr>
          <w:rFonts w:ascii="Times New Roman" w:hAnsi="Times New Roman"/>
          <w:sz w:val="28"/>
          <w:szCs w:val="28"/>
          <w:lang w:val="uk-UA"/>
        </w:rPr>
        <w:tab/>
      </w:r>
      <w:r w:rsidRPr="002B409C">
        <w:rPr>
          <w:rFonts w:ascii="Times New Roman" w:hAnsi="Times New Roman"/>
          <w:sz w:val="28"/>
          <w:szCs w:val="28"/>
          <w:lang w:val="uk-UA"/>
        </w:rPr>
        <w:tab/>
        <w:t>Г.Й.Панчишин</w:t>
      </w:r>
      <w:r w:rsidR="00C167B4" w:rsidRPr="00C167B4">
        <w:rPr>
          <w:rFonts w:ascii="Times New Roman" w:eastAsia="Calibri" w:hAnsi="Times New Roman" w:cs="Times New Roman"/>
          <w:color w:val="auto"/>
          <w:sz w:val="28"/>
          <w:szCs w:val="28"/>
          <w:lang w:val="uk-UA" w:bidi="ar-SA"/>
        </w:rPr>
        <w:br w:type="page"/>
      </w:r>
    </w:p>
    <w:p w:rsidR="00390A99" w:rsidRDefault="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Pr="00390A99" w:rsidRDefault="00390A99" w:rsidP="00390A99">
      <w:pPr>
        <w:rPr>
          <w:sz w:val="2"/>
          <w:szCs w:val="2"/>
          <w:lang w:val="uk-UA"/>
        </w:rPr>
      </w:pPr>
    </w:p>
    <w:p w:rsidR="00390A99" w:rsidRDefault="00390A99" w:rsidP="00390A99">
      <w:pPr>
        <w:rPr>
          <w:sz w:val="2"/>
          <w:szCs w:val="2"/>
          <w:lang w:val="uk-UA"/>
        </w:rPr>
      </w:pPr>
    </w:p>
    <w:p w:rsidR="00390A99" w:rsidRPr="00390A99" w:rsidRDefault="00390A99" w:rsidP="00390A99">
      <w:pPr>
        <w:rPr>
          <w:sz w:val="2"/>
          <w:szCs w:val="2"/>
          <w:lang w:val="uk-UA"/>
        </w:rPr>
      </w:pPr>
    </w:p>
    <w:p w:rsidR="00390A99" w:rsidRDefault="00390A99" w:rsidP="00390A99">
      <w:pPr>
        <w:rPr>
          <w:sz w:val="2"/>
          <w:szCs w:val="2"/>
          <w:lang w:val="uk-UA"/>
        </w:rPr>
      </w:pPr>
    </w:p>
    <w:p w:rsidR="00390A99" w:rsidRDefault="00390A99" w:rsidP="00390A99">
      <w:pPr>
        <w:rPr>
          <w:sz w:val="2"/>
          <w:szCs w:val="2"/>
          <w:lang w:val="uk-UA"/>
        </w:rPr>
      </w:pPr>
    </w:p>
    <w:p w:rsidR="00390A99" w:rsidRPr="002B409C" w:rsidRDefault="00390A99" w:rsidP="00390A99">
      <w:pPr>
        <w:jc w:val="center"/>
        <w:rPr>
          <w:rFonts w:ascii="Times New Roman" w:hAnsi="Times New Roman"/>
          <w:sz w:val="28"/>
          <w:szCs w:val="28"/>
          <w:lang w:val="uk-UA"/>
        </w:rPr>
      </w:pPr>
      <w:r>
        <w:rPr>
          <w:sz w:val="2"/>
          <w:szCs w:val="2"/>
          <w:lang w:val="uk-UA"/>
        </w:rPr>
        <w:tab/>
      </w:r>
      <w:r w:rsidRPr="002B409C">
        <w:rPr>
          <w:rFonts w:ascii="Times New Roman" w:hAnsi="Times New Roman"/>
          <w:sz w:val="28"/>
          <w:szCs w:val="28"/>
          <w:lang w:val="uk-UA"/>
        </w:rPr>
        <w:t>Навчальний план</w:t>
      </w:r>
    </w:p>
    <w:p w:rsidR="00390A99" w:rsidRPr="002B409C" w:rsidRDefault="00390A99" w:rsidP="00390A99">
      <w:pPr>
        <w:jc w:val="center"/>
        <w:rPr>
          <w:rFonts w:ascii="Times New Roman" w:hAnsi="Times New Roman"/>
          <w:sz w:val="28"/>
          <w:szCs w:val="28"/>
          <w:lang w:val="uk-UA"/>
        </w:rPr>
      </w:pPr>
      <w:r w:rsidRPr="002B409C">
        <w:rPr>
          <w:rFonts w:ascii="Times New Roman" w:hAnsi="Times New Roman"/>
          <w:sz w:val="28"/>
          <w:szCs w:val="28"/>
          <w:lang w:val="uk-UA"/>
        </w:rPr>
        <w:t>для 1</w:t>
      </w:r>
      <w:r>
        <w:rPr>
          <w:rFonts w:ascii="Times New Roman" w:hAnsi="Times New Roman"/>
          <w:sz w:val="28"/>
          <w:szCs w:val="28"/>
          <w:lang w:val="uk-UA"/>
        </w:rPr>
        <w:t>1</w:t>
      </w:r>
      <w:r w:rsidRPr="002B409C">
        <w:rPr>
          <w:rFonts w:ascii="Times New Roman" w:hAnsi="Times New Roman"/>
          <w:sz w:val="28"/>
          <w:szCs w:val="28"/>
          <w:lang w:val="uk-UA"/>
        </w:rPr>
        <w:t xml:space="preserve"> класу</w:t>
      </w:r>
    </w:p>
    <w:p w:rsidR="00390A99" w:rsidRPr="002B409C" w:rsidRDefault="00390A99" w:rsidP="00390A99">
      <w:pPr>
        <w:jc w:val="center"/>
        <w:rPr>
          <w:rFonts w:ascii="Times New Roman" w:hAnsi="Times New Roman"/>
          <w:sz w:val="28"/>
          <w:szCs w:val="28"/>
          <w:lang w:val="uk-UA"/>
        </w:rPr>
      </w:pPr>
      <w:r w:rsidRPr="002B409C">
        <w:rPr>
          <w:rFonts w:ascii="Times New Roman" w:hAnsi="Times New Roman"/>
          <w:sz w:val="28"/>
          <w:szCs w:val="28"/>
          <w:lang w:val="uk-UA"/>
        </w:rPr>
        <w:t>ОНЗ Крукеницька ЗОШ І-ІІІ ст.</w:t>
      </w:r>
      <w:r>
        <w:rPr>
          <w:rFonts w:ascii="Times New Roman" w:hAnsi="Times New Roman"/>
          <w:sz w:val="28"/>
          <w:szCs w:val="28"/>
          <w:lang w:val="uk-UA"/>
        </w:rPr>
        <w:t>-ліцею</w:t>
      </w:r>
    </w:p>
    <w:p w:rsidR="00390A99" w:rsidRDefault="00390A99" w:rsidP="00390A99">
      <w:pPr>
        <w:jc w:val="center"/>
        <w:rPr>
          <w:rFonts w:ascii="Times New Roman" w:hAnsi="Times New Roman"/>
          <w:sz w:val="28"/>
          <w:szCs w:val="28"/>
          <w:lang w:val="uk-UA"/>
        </w:rPr>
      </w:pPr>
      <w:r w:rsidRPr="002B409C">
        <w:rPr>
          <w:rFonts w:ascii="Times New Roman" w:hAnsi="Times New Roman"/>
          <w:sz w:val="28"/>
          <w:szCs w:val="28"/>
          <w:lang w:val="uk-UA"/>
        </w:rPr>
        <w:t>на 2018-2019 н.р.</w:t>
      </w:r>
    </w:p>
    <w:p w:rsidR="00390A99" w:rsidRDefault="00390A99" w:rsidP="00390A99">
      <w:pPr>
        <w:jc w:val="center"/>
        <w:rPr>
          <w:rFonts w:ascii="Times New Roman" w:hAnsi="Times New Roman"/>
          <w:sz w:val="28"/>
          <w:szCs w:val="28"/>
          <w:lang w:val="uk-UA"/>
        </w:rPr>
      </w:pPr>
      <w:r>
        <w:rPr>
          <w:rFonts w:ascii="Times New Roman" w:hAnsi="Times New Roman"/>
          <w:sz w:val="28"/>
          <w:szCs w:val="28"/>
          <w:lang w:val="uk-UA"/>
        </w:rPr>
        <w:t>Природничо-математичний напрям</w:t>
      </w:r>
    </w:p>
    <w:p w:rsidR="00390A99" w:rsidRPr="002B409C" w:rsidRDefault="00390A99" w:rsidP="00390A99">
      <w:pPr>
        <w:jc w:val="center"/>
        <w:rPr>
          <w:rFonts w:ascii="Times New Roman" w:hAnsi="Times New Roman"/>
          <w:sz w:val="28"/>
          <w:szCs w:val="28"/>
          <w:lang w:val="uk-UA"/>
        </w:rPr>
      </w:pPr>
    </w:p>
    <w:tbl>
      <w:tblPr>
        <w:tblW w:w="7797" w:type="dxa"/>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395"/>
        <w:gridCol w:w="3402"/>
      </w:tblGrid>
      <w:tr w:rsidR="00390A99" w:rsidRPr="0093285A" w:rsidTr="00173C09">
        <w:trPr>
          <w:trHeight w:val="654"/>
          <w:jc w:val="center"/>
        </w:trPr>
        <w:tc>
          <w:tcPr>
            <w:tcW w:w="4395" w:type="dxa"/>
            <w:shd w:val="clear" w:color="auto" w:fill="FFFFFF"/>
            <w:vAlign w:val="center"/>
          </w:tcPr>
          <w:p w:rsidR="00390A99" w:rsidRPr="0093285A" w:rsidRDefault="00390A99" w:rsidP="00173C09">
            <w:pPr>
              <w:shd w:val="clear" w:color="auto" w:fill="FFFFFF"/>
              <w:jc w:val="center"/>
              <w:rPr>
                <w:rFonts w:ascii="Times New Roman" w:hAnsi="Times New Roman"/>
                <w:sz w:val="28"/>
                <w:szCs w:val="28"/>
                <w:lang w:val="uk-UA"/>
              </w:rPr>
            </w:pPr>
            <w:r w:rsidRPr="0093285A">
              <w:rPr>
                <w:rFonts w:ascii="Times New Roman" w:hAnsi="Times New Roman"/>
                <w:b/>
                <w:bCs/>
                <w:sz w:val="28"/>
                <w:szCs w:val="28"/>
                <w:lang w:val="uk-UA"/>
              </w:rPr>
              <w:t>Навчальні предмети</w:t>
            </w:r>
          </w:p>
        </w:tc>
        <w:tc>
          <w:tcPr>
            <w:tcW w:w="3402" w:type="dxa"/>
            <w:shd w:val="clear" w:color="auto" w:fill="FFFFFF"/>
            <w:vAlign w:val="center"/>
          </w:tcPr>
          <w:p w:rsidR="00390A99" w:rsidRPr="0093285A" w:rsidRDefault="00390A99" w:rsidP="00173C09">
            <w:pPr>
              <w:jc w:val="center"/>
              <w:rPr>
                <w:rFonts w:ascii="Times New Roman" w:hAnsi="Times New Roman"/>
                <w:b/>
                <w:sz w:val="28"/>
                <w:szCs w:val="28"/>
              </w:rPr>
            </w:pPr>
            <w:r w:rsidRPr="0093285A">
              <w:rPr>
                <w:rFonts w:ascii="Times New Roman" w:hAnsi="Times New Roman"/>
                <w:b/>
                <w:sz w:val="28"/>
                <w:szCs w:val="28"/>
                <w:lang w:val="uk-UA"/>
              </w:rPr>
              <w:t>1</w:t>
            </w:r>
            <w:r>
              <w:rPr>
                <w:rFonts w:ascii="Times New Roman" w:hAnsi="Times New Roman"/>
                <w:b/>
                <w:sz w:val="28"/>
                <w:szCs w:val="28"/>
                <w:lang w:val="uk-UA"/>
              </w:rPr>
              <w:t>1</w:t>
            </w:r>
            <w:r w:rsidRPr="0093285A">
              <w:rPr>
                <w:rFonts w:ascii="Times New Roman" w:hAnsi="Times New Roman"/>
                <w:b/>
                <w:sz w:val="28"/>
                <w:szCs w:val="28"/>
                <w:lang w:val="uk-UA"/>
              </w:rPr>
              <w:t xml:space="preserve"> клас</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62"/>
              <w:rPr>
                <w:rFonts w:ascii="Times New Roman" w:hAnsi="Times New Roman"/>
                <w:sz w:val="28"/>
                <w:szCs w:val="28"/>
              </w:rPr>
            </w:pPr>
            <w:r w:rsidRPr="0093285A">
              <w:rPr>
                <w:rFonts w:ascii="Times New Roman" w:hAnsi="Times New Roman"/>
                <w:sz w:val="28"/>
                <w:szCs w:val="28"/>
                <w:lang w:val="uk-UA"/>
              </w:rPr>
              <w:t>Українська мова</w:t>
            </w:r>
          </w:p>
        </w:tc>
        <w:tc>
          <w:tcPr>
            <w:tcW w:w="3402" w:type="dxa"/>
            <w:shd w:val="clear" w:color="auto" w:fill="FFFFFF"/>
            <w:vAlign w:val="center"/>
          </w:tcPr>
          <w:p w:rsidR="00390A99" w:rsidRPr="0093285A" w:rsidRDefault="00390A99" w:rsidP="00173C09">
            <w:pPr>
              <w:shd w:val="clear" w:color="auto" w:fill="FFFFFF"/>
              <w:ind w:left="62"/>
              <w:jc w:val="center"/>
              <w:rPr>
                <w:rFonts w:ascii="Times New Roman" w:hAnsi="Times New Roman"/>
                <w:sz w:val="28"/>
                <w:szCs w:val="28"/>
                <w:lang w:val="uk-UA"/>
              </w:rPr>
            </w:pPr>
            <w:r>
              <w:rPr>
                <w:rFonts w:ascii="Times New Roman" w:hAnsi="Times New Roman"/>
                <w:sz w:val="28"/>
                <w:szCs w:val="28"/>
                <w:lang w:val="uk-UA"/>
              </w:rPr>
              <w:t>2</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62"/>
              <w:rPr>
                <w:rFonts w:ascii="Times New Roman" w:hAnsi="Times New Roman"/>
                <w:sz w:val="28"/>
                <w:szCs w:val="28"/>
              </w:rPr>
            </w:pPr>
            <w:r w:rsidRPr="0093285A">
              <w:rPr>
                <w:rFonts w:ascii="Times New Roman" w:hAnsi="Times New Roman"/>
                <w:sz w:val="28"/>
                <w:szCs w:val="28"/>
                <w:lang w:val="uk-UA"/>
              </w:rPr>
              <w:t>Українська література</w:t>
            </w:r>
          </w:p>
        </w:tc>
        <w:tc>
          <w:tcPr>
            <w:tcW w:w="3402" w:type="dxa"/>
            <w:shd w:val="clear" w:color="auto" w:fill="FFFFFF"/>
            <w:vAlign w:val="center"/>
          </w:tcPr>
          <w:p w:rsidR="00390A99" w:rsidRPr="0093285A" w:rsidRDefault="00390A99" w:rsidP="00173C09">
            <w:pPr>
              <w:shd w:val="clear" w:color="auto" w:fill="FFFFFF"/>
              <w:ind w:left="62"/>
              <w:jc w:val="center"/>
              <w:rPr>
                <w:rFonts w:ascii="Times New Roman" w:hAnsi="Times New Roman"/>
                <w:sz w:val="28"/>
                <w:szCs w:val="28"/>
                <w:lang w:val="uk-UA"/>
              </w:rPr>
            </w:pPr>
            <w:r>
              <w:rPr>
                <w:rFonts w:ascii="Times New Roman" w:hAnsi="Times New Roman"/>
                <w:sz w:val="28"/>
                <w:szCs w:val="28"/>
                <w:lang w:val="uk-UA"/>
              </w:rPr>
              <w:t>2</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62"/>
              <w:rPr>
                <w:rFonts w:ascii="Times New Roman" w:hAnsi="Times New Roman"/>
                <w:sz w:val="28"/>
                <w:szCs w:val="28"/>
              </w:rPr>
            </w:pPr>
            <w:r w:rsidRPr="0093285A">
              <w:rPr>
                <w:rFonts w:ascii="Times New Roman" w:hAnsi="Times New Roman"/>
                <w:sz w:val="28"/>
                <w:szCs w:val="28"/>
                <w:lang w:val="uk-UA"/>
              </w:rPr>
              <w:t>Іноземна мова</w:t>
            </w:r>
          </w:p>
        </w:tc>
        <w:tc>
          <w:tcPr>
            <w:tcW w:w="3402" w:type="dxa"/>
            <w:shd w:val="clear" w:color="auto" w:fill="FFFFFF"/>
            <w:vAlign w:val="center"/>
          </w:tcPr>
          <w:p w:rsidR="00390A99" w:rsidRPr="0093285A" w:rsidRDefault="00390A99" w:rsidP="00173C09">
            <w:pPr>
              <w:shd w:val="clear" w:color="auto" w:fill="FFFFFF"/>
              <w:ind w:left="62"/>
              <w:jc w:val="center"/>
              <w:rPr>
                <w:rFonts w:ascii="Times New Roman" w:hAnsi="Times New Roman"/>
                <w:sz w:val="28"/>
                <w:szCs w:val="28"/>
                <w:lang w:val="uk-UA"/>
              </w:rPr>
            </w:pPr>
            <w:r>
              <w:rPr>
                <w:rFonts w:ascii="Times New Roman" w:hAnsi="Times New Roman"/>
                <w:sz w:val="28"/>
                <w:szCs w:val="28"/>
                <w:lang w:val="uk-UA"/>
              </w:rPr>
              <w:t>2</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62"/>
              <w:rPr>
                <w:rFonts w:ascii="Times New Roman" w:hAnsi="Times New Roman"/>
                <w:sz w:val="28"/>
                <w:szCs w:val="28"/>
              </w:rPr>
            </w:pPr>
            <w:r w:rsidRPr="0093285A">
              <w:rPr>
                <w:rFonts w:ascii="Times New Roman" w:hAnsi="Times New Roman"/>
                <w:sz w:val="28"/>
                <w:szCs w:val="28"/>
                <w:lang w:val="uk-UA"/>
              </w:rPr>
              <w:t>Зарубіжна література</w:t>
            </w:r>
          </w:p>
        </w:tc>
        <w:tc>
          <w:tcPr>
            <w:tcW w:w="3402" w:type="dxa"/>
            <w:shd w:val="clear" w:color="auto" w:fill="FFFFFF"/>
            <w:vAlign w:val="center"/>
          </w:tcPr>
          <w:p w:rsidR="00390A99" w:rsidRPr="0093285A" w:rsidRDefault="00390A99" w:rsidP="00173C09">
            <w:pPr>
              <w:shd w:val="clear" w:color="auto" w:fill="FFFFFF"/>
              <w:ind w:left="62"/>
              <w:jc w:val="center"/>
              <w:rPr>
                <w:rFonts w:ascii="Times New Roman" w:hAnsi="Times New Roman"/>
                <w:sz w:val="28"/>
                <w:szCs w:val="28"/>
                <w:lang w:val="uk-UA"/>
              </w:rPr>
            </w:pPr>
            <w:r>
              <w:rPr>
                <w:rFonts w:ascii="Times New Roman" w:hAnsi="Times New Roman"/>
                <w:sz w:val="28"/>
                <w:szCs w:val="28"/>
                <w:lang w:val="uk-UA"/>
              </w:rPr>
              <w:t>2</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62"/>
              <w:rPr>
                <w:rFonts w:ascii="Times New Roman" w:hAnsi="Times New Roman"/>
                <w:sz w:val="28"/>
                <w:szCs w:val="28"/>
              </w:rPr>
            </w:pPr>
            <w:r w:rsidRPr="0093285A">
              <w:rPr>
                <w:rFonts w:ascii="Times New Roman" w:hAnsi="Times New Roman"/>
                <w:sz w:val="28"/>
                <w:szCs w:val="28"/>
                <w:lang w:val="uk-UA"/>
              </w:rPr>
              <w:t>Історія України</w:t>
            </w:r>
          </w:p>
        </w:tc>
        <w:tc>
          <w:tcPr>
            <w:tcW w:w="3402" w:type="dxa"/>
            <w:shd w:val="clear" w:color="auto" w:fill="FFFFFF"/>
            <w:vAlign w:val="center"/>
          </w:tcPr>
          <w:p w:rsidR="00390A99" w:rsidRPr="0093285A" w:rsidRDefault="00390A99" w:rsidP="00173C09">
            <w:pPr>
              <w:shd w:val="clear" w:color="auto" w:fill="FFFFFF"/>
              <w:ind w:left="62"/>
              <w:jc w:val="center"/>
              <w:rPr>
                <w:rFonts w:ascii="Times New Roman" w:hAnsi="Times New Roman"/>
                <w:sz w:val="28"/>
                <w:szCs w:val="28"/>
                <w:lang w:val="uk-UA"/>
              </w:rPr>
            </w:pPr>
            <w:r>
              <w:rPr>
                <w:rFonts w:ascii="Times New Roman" w:hAnsi="Times New Roman"/>
                <w:sz w:val="28"/>
                <w:szCs w:val="28"/>
                <w:lang w:val="uk-UA"/>
              </w:rPr>
              <w:t>2</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58"/>
              <w:rPr>
                <w:rFonts w:ascii="Times New Roman" w:hAnsi="Times New Roman"/>
                <w:sz w:val="28"/>
                <w:szCs w:val="28"/>
              </w:rPr>
            </w:pPr>
            <w:r w:rsidRPr="0093285A">
              <w:rPr>
                <w:rFonts w:ascii="Times New Roman" w:hAnsi="Times New Roman"/>
                <w:sz w:val="28"/>
                <w:szCs w:val="28"/>
                <w:lang w:val="uk-UA"/>
              </w:rPr>
              <w:t>Всесвітня історія</w:t>
            </w:r>
          </w:p>
        </w:tc>
        <w:tc>
          <w:tcPr>
            <w:tcW w:w="3402" w:type="dxa"/>
            <w:shd w:val="clear" w:color="auto" w:fill="FFFFFF"/>
            <w:vAlign w:val="center"/>
          </w:tcPr>
          <w:p w:rsidR="00390A99" w:rsidRPr="0093285A" w:rsidRDefault="00390A99" w:rsidP="00173C09">
            <w:pPr>
              <w:shd w:val="clear" w:color="auto" w:fill="FFFFFF"/>
              <w:ind w:left="58"/>
              <w:jc w:val="center"/>
              <w:rPr>
                <w:rFonts w:ascii="Times New Roman" w:hAnsi="Times New Roman"/>
                <w:sz w:val="28"/>
                <w:szCs w:val="28"/>
                <w:lang w:val="uk-UA"/>
              </w:rPr>
            </w:pPr>
            <w:r>
              <w:rPr>
                <w:rFonts w:ascii="Times New Roman" w:hAnsi="Times New Roman"/>
                <w:sz w:val="28"/>
                <w:szCs w:val="28"/>
                <w:lang w:val="uk-UA"/>
              </w:rPr>
              <w:t>1</w:t>
            </w:r>
          </w:p>
        </w:tc>
      </w:tr>
      <w:tr w:rsidR="00390A99" w:rsidRPr="007C3DBA" w:rsidTr="00173C09">
        <w:trPr>
          <w:trHeight w:val="365"/>
          <w:jc w:val="center"/>
        </w:trPr>
        <w:tc>
          <w:tcPr>
            <w:tcW w:w="4395" w:type="dxa"/>
            <w:vMerge w:val="restart"/>
            <w:shd w:val="clear" w:color="auto" w:fill="FFFFFF"/>
          </w:tcPr>
          <w:p w:rsidR="00390A99" w:rsidRDefault="00390A99" w:rsidP="00173C09">
            <w:pPr>
              <w:rPr>
                <w:rFonts w:ascii="Times New Roman" w:hAnsi="Times New Roman"/>
                <w:sz w:val="28"/>
                <w:szCs w:val="28"/>
                <w:lang w:val="uk-UA"/>
              </w:rPr>
            </w:pPr>
            <w:r>
              <w:rPr>
                <w:rFonts w:ascii="Times New Roman" w:hAnsi="Times New Roman"/>
                <w:sz w:val="28"/>
                <w:szCs w:val="28"/>
                <w:lang w:val="uk-UA"/>
              </w:rPr>
              <w:t>Громадянська освіта:</w:t>
            </w:r>
          </w:p>
          <w:p w:rsidR="00390A99" w:rsidRDefault="00390A99" w:rsidP="00173C09">
            <w:pPr>
              <w:rPr>
                <w:rFonts w:ascii="Times New Roman" w:hAnsi="Times New Roman"/>
                <w:sz w:val="28"/>
                <w:szCs w:val="28"/>
                <w:lang w:val="uk-UA"/>
              </w:rPr>
            </w:pPr>
            <w:r>
              <w:rPr>
                <w:rFonts w:ascii="Times New Roman" w:hAnsi="Times New Roman"/>
                <w:sz w:val="28"/>
                <w:szCs w:val="28"/>
                <w:lang w:val="uk-UA"/>
              </w:rPr>
              <w:t>економіка</w:t>
            </w:r>
          </w:p>
          <w:p w:rsidR="00390A99" w:rsidRPr="0093285A" w:rsidRDefault="00390A99" w:rsidP="00173C09">
            <w:pPr>
              <w:rPr>
                <w:rFonts w:ascii="Times New Roman" w:hAnsi="Times New Roman"/>
                <w:sz w:val="28"/>
                <w:szCs w:val="28"/>
                <w:lang w:val="uk-UA"/>
              </w:rPr>
            </w:pPr>
            <w:r>
              <w:rPr>
                <w:rFonts w:ascii="Times New Roman" w:hAnsi="Times New Roman"/>
                <w:sz w:val="28"/>
                <w:szCs w:val="28"/>
                <w:lang w:val="uk-UA"/>
              </w:rPr>
              <w:t>Людина і світ</w:t>
            </w:r>
          </w:p>
        </w:tc>
        <w:tc>
          <w:tcPr>
            <w:tcW w:w="3402" w:type="dxa"/>
            <w:shd w:val="clear" w:color="auto" w:fill="FFFFFF"/>
            <w:vAlign w:val="center"/>
          </w:tcPr>
          <w:p w:rsidR="00390A99" w:rsidRPr="00390A99" w:rsidRDefault="00390A99" w:rsidP="00173C09">
            <w:pPr>
              <w:shd w:val="clear" w:color="auto" w:fill="FFFFFF"/>
              <w:ind w:left="53" w:right="2573" w:firstLine="5"/>
              <w:jc w:val="center"/>
              <w:rPr>
                <w:rFonts w:ascii="Times New Roman" w:hAnsi="Times New Roman"/>
                <w:sz w:val="28"/>
                <w:szCs w:val="28"/>
                <w:lang w:val="ru-RU"/>
              </w:rPr>
            </w:pPr>
          </w:p>
        </w:tc>
      </w:tr>
      <w:tr w:rsidR="00390A99" w:rsidRPr="0093285A" w:rsidTr="00173C09">
        <w:trPr>
          <w:trHeight w:val="279"/>
          <w:jc w:val="center"/>
        </w:trPr>
        <w:tc>
          <w:tcPr>
            <w:tcW w:w="4395" w:type="dxa"/>
            <w:vMerge/>
            <w:shd w:val="clear" w:color="auto" w:fill="FFFFFF"/>
          </w:tcPr>
          <w:p w:rsidR="00390A99" w:rsidRDefault="00390A99" w:rsidP="00173C09">
            <w:pPr>
              <w:rPr>
                <w:rFonts w:ascii="Times New Roman" w:hAnsi="Times New Roman"/>
                <w:sz w:val="28"/>
                <w:szCs w:val="28"/>
                <w:lang w:val="uk-UA"/>
              </w:rPr>
            </w:pPr>
          </w:p>
        </w:tc>
        <w:tc>
          <w:tcPr>
            <w:tcW w:w="3402" w:type="dxa"/>
            <w:shd w:val="clear" w:color="auto" w:fill="FFFFFF"/>
            <w:vAlign w:val="center"/>
          </w:tcPr>
          <w:p w:rsidR="00390A99" w:rsidRPr="00846E54" w:rsidRDefault="00390A99" w:rsidP="00173C09">
            <w:pPr>
              <w:shd w:val="clear" w:color="auto" w:fill="FFFFFF"/>
              <w:ind w:left="53" w:firstLine="5"/>
              <w:jc w:val="center"/>
              <w:rPr>
                <w:rFonts w:ascii="Times New Roman" w:hAnsi="Times New Roman"/>
                <w:sz w:val="28"/>
                <w:szCs w:val="28"/>
                <w:lang w:val="uk-UA"/>
              </w:rPr>
            </w:pPr>
            <w:r>
              <w:rPr>
                <w:rFonts w:ascii="Times New Roman" w:hAnsi="Times New Roman"/>
                <w:sz w:val="28"/>
                <w:szCs w:val="28"/>
                <w:lang w:val="uk-UA"/>
              </w:rPr>
              <w:t>1</w:t>
            </w:r>
          </w:p>
        </w:tc>
      </w:tr>
      <w:tr w:rsidR="00390A99" w:rsidRPr="0093285A" w:rsidTr="00173C09">
        <w:trPr>
          <w:trHeight w:val="20"/>
          <w:jc w:val="center"/>
        </w:trPr>
        <w:tc>
          <w:tcPr>
            <w:tcW w:w="4395" w:type="dxa"/>
            <w:vMerge/>
            <w:shd w:val="clear" w:color="auto" w:fill="FFFFFF"/>
          </w:tcPr>
          <w:p w:rsidR="00390A99" w:rsidRPr="0093285A" w:rsidRDefault="00390A99" w:rsidP="00173C09">
            <w:pPr>
              <w:rPr>
                <w:rFonts w:ascii="Times New Roman" w:hAnsi="Times New Roman"/>
                <w:sz w:val="28"/>
                <w:szCs w:val="28"/>
              </w:rPr>
            </w:pPr>
          </w:p>
        </w:tc>
        <w:tc>
          <w:tcPr>
            <w:tcW w:w="3402" w:type="dxa"/>
            <w:shd w:val="clear" w:color="auto" w:fill="FFFFFF"/>
            <w:vAlign w:val="center"/>
          </w:tcPr>
          <w:p w:rsidR="00390A99" w:rsidRPr="00846E54" w:rsidRDefault="00390A99" w:rsidP="00173C09">
            <w:pPr>
              <w:jc w:val="center"/>
              <w:rPr>
                <w:rFonts w:ascii="Times New Roman" w:hAnsi="Times New Roman"/>
                <w:sz w:val="28"/>
                <w:szCs w:val="28"/>
                <w:lang w:val="uk-UA"/>
              </w:rPr>
            </w:pPr>
            <w:r>
              <w:rPr>
                <w:rFonts w:ascii="Times New Roman" w:hAnsi="Times New Roman"/>
                <w:sz w:val="28"/>
                <w:szCs w:val="28"/>
                <w:lang w:val="uk-UA"/>
              </w:rPr>
              <w:t>1</w:t>
            </w:r>
          </w:p>
        </w:tc>
      </w:tr>
      <w:tr w:rsidR="00390A99" w:rsidRPr="0093285A" w:rsidTr="00173C09">
        <w:trPr>
          <w:trHeight w:val="20"/>
          <w:jc w:val="center"/>
        </w:trPr>
        <w:tc>
          <w:tcPr>
            <w:tcW w:w="4395" w:type="dxa"/>
            <w:shd w:val="clear" w:color="auto" w:fill="FFFFFF"/>
          </w:tcPr>
          <w:p w:rsidR="00390A99" w:rsidRPr="0093285A" w:rsidRDefault="00390A99" w:rsidP="00390A99">
            <w:pPr>
              <w:shd w:val="clear" w:color="auto" w:fill="FFFFFF"/>
              <w:rPr>
                <w:rFonts w:ascii="Times New Roman" w:hAnsi="Times New Roman"/>
                <w:sz w:val="28"/>
                <w:szCs w:val="28"/>
              </w:rPr>
            </w:pPr>
            <w:r>
              <w:rPr>
                <w:rFonts w:ascii="Times New Roman" w:hAnsi="Times New Roman"/>
                <w:sz w:val="28"/>
                <w:szCs w:val="28"/>
                <w:lang w:val="uk-UA"/>
              </w:rPr>
              <w:t>Мистецтво</w:t>
            </w:r>
          </w:p>
        </w:tc>
        <w:tc>
          <w:tcPr>
            <w:tcW w:w="3402" w:type="dxa"/>
            <w:shd w:val="clear" w:color="auto" w:fill="FFFFFF"/>
            <w:vAlign w:val="center"/>
          </w:tcPr>
          <w:p w:rsidR="00390A99" w:rsidRPr="00846E54" w:rsidRDefault="00390A99" w:rsidP="00173C09">
            <w:pPr>
              <w:shd w:val="clear" w:color="auto" w:fill="FFFFFF"/>
              <w:ind w:left="62"/>
              <w:jc w:val="center"/>
              <w:rPr>
                <w:rFonts w:ascii="Times New Roman" w:hAnsi="Times New Roman"/>
                <w:sz w:val="28"/>
                <w:szCs w:val="28"/>
                <w:lang w:val="uk-UA"/>
              </w:rPr>
            </w:pPr>
            <w:r>
              <w:rPr>
                <w:rFonts w:ascii="Times New Roman" w:hAnsi="Times New Roman"/>
                <w:sz w:val="28"/>
                <w:szCs w:val="28"/>
                <w:lang w:val="uk-UA"/>
              </w:rPr>
              <w:t>1</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19"/>
              <w:rPr>
                <w:rFonts w:ascii="Times New Roman" w:hAnsi="Times New Roman"/>
                <w:sz w:val="28"/>
                <w:szCs w:val="28"/>
              </w:rPr>
            </w:pPr>
            <w:r w:rsidRPr="0093285A">
              <w:rPr>
                <w:rFonts w:ascii="Times New Roman" w:hAnsi="Times New Roman"/>
                <w:sz w:val="28"/>
                <w:szCs w:val="28"/>
                <w:lang w:val="uk-UA"/>
              </w:rPr>
              <w:t>Алгебра</w:t>
            </w:r>
          </w:p>
        </w:tc>
        <w:tc>
          <w:tcPr>
            <w:tcW w:w="3402" w:type="dxa"/>
            <w:shd w:val="clear" w:color="auto" w:fill="FFFFFF"/>
            <w:vAlign w:val="center"/>
          </w:tcPr>
          <w:p w:rsidR="00390A99" w:rsidRPr="00846E54" w:rsidRDefault="007C3DBA" w:rsidP="00173C09">
            <w:pPr>
              <w:shd w:val="clear" w:color="auto" w:fill="FFFFFF"/>
              <w:ind w:left="19"/>
              <w:jc w:val="center"/>
              <w:rPr>
                <w:rFonts w:ascii="Times New Roman" w:hAnsi="Times New Roman"/>
                <w:sz w:val="28"/>
                <w:szCs w:val="28"/>
                <w:lang w:val="uk-UA"/>
              </w:rPr>
            </w:pPr>
            <w:r>
              <w:rPr>
                <w:rFonts w:ascii="Times New Roman" w:hAnsi="Times New Roman"/>
                <w:sz w:val="28"/>
                <w:szCs w:val="28"/>
                <w:lang w:val="uk-UA"/>
              </w:rPr>
              <w:t>3</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53"/>
              <w:rPr>
                <w:rFonts w:ascii="Times New Roman" w:hAnsi="Times New Roman"/>
                <w:sz w:val="28"/>
                <w:szCs w:val="28"/>
              </w:rPr>
            </w:pPr>
            <w:r w:rsidRPr="0093285A">
              <w:rPr>
                <w:rFonts w:ascii="Times New Roman" w:hAnsi="Times New Roman"/>
                <w:sz w:val="28"/>
                <w:szCs w:val="28"/>
                <w:lang w:val="uk-UA"/>
              </w:rPr>
              <w:t>Геометрія</w:t>
            </w:r>
          </w:p>
        </w:tc>
        <w:tc>
          <w:tcPr>
            <w:tcW w:w="3402" w:type="dxa"/>
            <w:shd w:val="clear" w:color="auto" w:fill="FFFFFF"/>
            <w:vAlign w:val="center"/>
          </w:tcPr>
          <w:p w:rsidR="00390A99" w:rsidRPr="00846E54" w:rsidRDefault="00390A99" w:rsidP="00173C09">
            <w:pPr>
              <w:shd w:val="clear" w:color="auto" w:fill="FFFFFF"/>
              <w:ind w:left="53"/>
              <w:jc w:val="center"/>
              <w:rPr>
                <w:rFonts w:ascii="Times New Roman" w:hAnsi="Times New Roman"/>
                <w:sz w:val="28"/>
                <w:szCs w:val="28"/>
                <w:lang w:val="uk-UA"/>
              </w:rPr>
            </w:pPr>
            <w:r>
              <w:rPr>
                <w:rFonts w:ascii="Times New Roman" w:hAnsi="Times New Roman"/>
                <w:sz w:val="28"/>
                <w:szCs w:val="28"/>
                <w:lang w:val="uk-UA"/>
              </w:rPr>
              <w:t>2</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58"/>
              <w:rPr>
                <w:rFonts w:ascii="Times New Roman" w:hAnsi="Times New Roman"/>
                <w:sz w:val="28"/>
                <w:szCs w:val="28"/>
              </w:rPr>
            </w:pPr>
            <w:r w:rsidRPr="0093285A">
              <w:rPr>
                <w:rFonts w:ascii="Times New Roman" w:hAnsi="Times New Roman"/>
                <w:sz w:val="28"/>
                <w:szCs w:val="28"/>
                <w:lang w:val="uk-UA"/>
              </w:rPr>
              <w:t>Астрономія</w:t>
            </w:r>
          </w:p>
        </w:tc>
        <w:tc>
          <w:tcPr>
            <w:tcW w:w="3402" w:type="dxa"/>
            <w:shd w:val="clear" w:color="auto" w:fill="FFFFFF"/>
            <w:vAlign w:val="center"/>
          </w:tcPr>
          <w:p w:rsidR="00390A99" w:rsidRPr="00846E54" w:rsidRDefault="00390A99" w:rsidP="00173C09">
            <w:pPr>
              <w:shd w:val="clear" w:color="auto" w:fill="FFFFFF"/>
              <w:ind w:left="58"/>
              <w:jc w:val="center"/>
              <w:rPr>
                <w:rFonts w:ascii="Times New Roman" w:hAnsi="Times New Roman"/>
                <w:sz w:val="28"/>
                <w:szCs w:val="28"/>
                <w:lang w:val="uk-UA"/>
              </w:rPr>
            </w:pPr>
            <w:r>
              <w:rPr>
                <w:rFonts w:ascii="Times New Roman" w:hAnsi="Times New Roman"/>
                <w:sz w:val="28"/>
                <w:szCs w:val="28"/>
                <w:lang w:val="uk-UA"/>
              </w:rPr>
              <w:t>1</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53"/>
              <w:rPr>
                <w:rFonts w:ascii="Times New Roman" w:hAnsi="Times New Roman"/>
                <w:sz w:val="28"/>
                <w:szCs w:val="28"/>
              </w:rPr>
            </w:pPr>
            <w:r w:rsidRPr="0093285A">
              <w:rPr>
                <w:rFonts w:ascii="Times New Roman" w:hAnsi="Times New Roman"/>
                <w:sz w:val="28"/>
                <w:szCs w:val="28"/>
                <w:lang w:val="uk-UA"/>
              </w:rPr>
              <w:t>Біологія</w:t>
            </w:r>
          </w:p>
        </w:tc>
        <w:tc>
          <w:tcPr>
            <w:tcW w:w="3402" w:type="dxa"/>
            <w:shd w:val="clear" w:color="auto" w:fill="FFFFFF"/>
            <w:vAlign w:val="center"/>
          </w:tcPr>
          <w:p w:rsidR="00390A99" w:rsidRPr="00846E54" w:rsidRDefault="00390A99" w:rsidP="00173C09">
            <w:pPr>
              <w:shd w:val="clear" w:color="auto" w:fill="FFFFFF"/>
              <w:ind w:left="53"/>
              <w:jc w:val="center"/>
              <w:rPr>
                <w:rFonts w:ascii="Times New Roman" w:hAnsi="Times New Roman"/>
                <w:sz w:val="28"/>
                <w:szCs w:val="28"/>
                <w:lang w:val="uk-UA"/>
              </w:rPr>
            </w:pPr>
            <w:r>
              <w:rPr>
                <w:rFonts w:ascii="Times New Roman" w:hAnsi="Times New Roman"/>
                <w:sz w:val="28"/>
                <w:szCs w:val="28"/>
                <w:lang w:val="uk-UA"/>
              </w:rPr>
              <w:t>1,5</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48"/>
              <w:rPr>
                <w:rFonts w:ascii="Times New Roman" w:hAnsi="Times New Roman"/>
                <w:sz w:val="28"/>
                <w:szCs w:val="28"/>
              </w:rPr>
            </w:pPr>
            <w:r w:rsidRPr="0093285A">
              <w:rPr>
                <w:rFonts w:ascii="Times New Roman" w:hAnsi="Times New Roman"/>
                <w:sz w:val="28"/>
                <w:szCs w:val="28"/>
                <w:lang w:val="uk-UA"/>
              </w:rPr>
              <w:t>Географія</w:t>
            </w:r>
          </w:p>
        </w:tc>
        <w:tc>
          <w:tcPr>
            <w:tcW w:w="3402" w:type="dxa"/>
            <w:shd w:val="clear" w:color="auto" w:fill="FFFFFF"/>
            <w:vAlign w:val="center"/>
          </w:tcPr>
          <w:p w:rsidR="00390A99" w:rsidRPr="00846E54" w:rsidRDefault="00FB44F6" w:rsidP="00173C09">
            <w:pPr>
              <w:shd w:val="clear" w:color="auto" w:fill="FFFFFF"/>
              <w:ind w:left="48"/>
              <w:jc w:val="center"/>
              <w:rPr>
                <w:rFonts w:ascii="Times New Roman" w:hAnsi="Times New Roman"/>
                <w:sz w:val="28"/>
                <w:szCs w:val="28"/>
                <w:lang w:val="uk-UA"/>
              </w:rPr>
            </w:pPr>
            <w:r>
              <w:rPr>
                <w:rFonts w:ascii="Times New Roman" w:hAnsi="Times New Roman"/>
                <w:sz w:val="28"/>
                <w:szCs w:val="28"/>
                <w:lang w:val="uk-UA"/>
              </w:rPr>
              <w:t>-</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58"/>
              <w:rPr>
                <w:rFonts w:ascii="Times New Roman" w:hAnsi="Times New Roman"/>
                <w:sz w:val="28"/>
                <w:szCs w:val="28"/>
              </w:rPr>
            </w:pPr>
            <w:r w:rsidRPr="0093285A">
              <w:rPr>
                <w:rFonts w:ascii="Times New Roman" w:hAnsi="Times New Roman"/>
                <w:sz w:val="28"/>
                <w:szCs w:val="28"/>
                <w:lang w:val="uk-UA"/>
              </w:rPr>
              <w:t>Фізика</w:t>
            </w:r>
          </w:p>
        </w:tc>
        <w:tc>
          <w:tcPr>
            <w:tcW w:w="3402" w:type="dxa"/>
            <w:shd w:val="clear" w:color="auto" w:fill="FFFFFF"/>
            <w:vAlign w:val="center"/>
          </w:tcPr>
          <w:p w:rsidR="00390A99" w:rsidRPr="00846E54" w:rsidRDefault="00390A99" w:rsidP="00173C09">
            <w:pPr>
              <w:shd w:val="clear" w:color="auto" w:fill="FFFFFF"/>
              <w:ind w:left="58"/>
              <w:jc w:val="center"/>
              <w:rPr>
                <w:rFonts w:ascii="Times New Roman" w:hAnsi="Times New Roman"/>
                <w:sz w:val="28"/>
                <w:szCs w:val="28"/>
                <w:lang w:val="uk-UA"/>
              </w:rPr>
            </w:pPr>
            <w:r>
              <w:rPr>
                <w:rFonts w:ascii="Times New Roman" w:hAnsi="Times New Roman"/>
                <w:sz w:val="28"/>
                <w:szCs w:val="28"/>
                <w:lang w:val="uk-UA"/>
              </w:rPr>
              <w:t>3</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53"/>
              <w:rPr>
                <w:rFonts w:ascii="Times New Roman" w:hAnsi="Times New Roman"/>
                <w:sz w:val="28"/>
                <w:szCs w:val="28"/>
              </w:rPr>
            </w:pPr>
            <w:r w:rsidRPr="0093285A">
              <w:rPr>
                <w:rFonts w:ascii="Times New Roman" w:hAnsi="Times New Roman"/>
                <w:sz w:val="28"/>
                <w:szCs w:val="28"/>
                <w:lang w:val="uk-UA"/>
              </w:rPr>
              <w:t>Хімія</w:t>
            </w:r>
          </w:p>
        </w:tc>
        <w:tc>
          <w:tcPr>
            <w:tcW w:w="3402" w:type="dxa"/>
            <w:shd w:val="clear" w:color="auto" w:fill="FFFFFF"/>
            <w:vAlign w:val="center"/>
          </w:tcPr>
          <w:p w:rsidR="00390A99" w:rsidRPr="00846E54" w:rsidRDefault="00FB44F6" w:rsidP="00173C09">
            <w:pPr>
              <w:shd w:val="clear" w:color="auto" w:fill="FFFFFF"/>
              <w:ind w:left="53"/>
              <w:jc w:val="center"/>
              <w:rPr>
                <w:rFonts w:ascii="Times New Roman" w:hAnsi="Times New Roman"/>
                <w:sz w:val="28"/>
                <w:szCs w:val="28"/>
                <w:lang w:val="uk-UA"/>
              </w:rPr>
            </w:pPr>
            <w:r>
              <w:rPr>
                <w:rFonts w:ascii="Times New Roman" w:hAnsi="Times New Roman"/>
                <w:sz w:val="28"/>
                <w:szCs w:val="28"/>
                <w:lang w:val="uk-UA"/>
              </w:rPr>
              <w:t>2</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48"/>
              <w:rPr>
                <w:rFonts w:ascii="Times New Roman" w:hAnsi="Times New Roman"/>
                <w:sz w:val="28"/>
                <w:szCs w:val="28"/>
              </w:rPr>
            </w:pPr>
            <w:r w:rsidRPr="0093285A">
              <w:rPr>
                <w:rFonts w:ascii="Times New Roman" w:hAnsi="Times New Roman"/>
                <w:sz w:val="28"/>
                <w:szCs w:val="28"/>
                <w:lang w:val="uk-UA"/>
              </w:rPr>
              <w:t>Екологія</w:t>
            </w:r>
          </w:p>
        </w:tc>
        <w:tc>
          <w:tcPr>
            <w:tcW w:w="3402" w:type="dxa"/>
            <w:shd w:val="clear" w:color="auto" w:fill="FFFFFF"/>
            <w:vAlign w:val="center"/>
          </w:tcPr>
          <w:p w:rsidR="00390A99" w:rsidRPr="00846E54" w:rsidRDefault="00390A99" w:rsidP="00173C09">
            <w:pPr>
              <w:shd w:val="clear" w:color="auto" w:fill="FFFFFF"/>
              <w:ind w:left="48"/>
              <w:jc w:val="center"/>
              <w:rPr>
                <w:rFonts w:ascii="Times New Roman" w:hAnsi="Times New Roman"/>
                <w:sz w:val="28"/>
                <w:szCs w:val="28"/>
                <w:lang w:val="uk-UA"/>
              </w:rPr>
            </w:pPr>
            <w:r>
              <w:rPr>
                <w:rFonts w:ascii="Times New Roman" w:hAnsi="Times New Roman"/>
                <w:sz w:val="28"/>
                <w:szCs w:val="28"/>
                <w:lang w:val="uk-UA"/>
              </w:rPr>
              <w:t>0,5</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48"/>
              <w:rPr>
                <w:rFonts w:ascii="Times New Roman" w:hAnsi="Times New Roman"/>
                <w:sz w:val="28"/>
                <w:szCs w:val="28"/>
              </w:rPr>
            </w:pPr>
            <w:r w:rsidRPr="0093285A">
              <w:rPr>
                <w:rFonts w:ascii="Times New Roman" w:hAnsi="Times New Roman"/>
                <w:sz w:val="28"/>
                <w:szCs w:val="28"/>
                <w:lang w:val="uk-UA"/>
              </w:rPr>
              <w:t>Технології</w:t>
            </w:r>
          </w:p>
        </w:tc>
        <w:tc>
          <w:tcPr>
            <w:tcW w:w="3402" w:type="dxa"/>
            <w:shd w:val="clear" w:color="auto" w:fill="FFFFFF"/>
            <w:vAlign w:val="center"/>
          </w:tcPr>
          <w:p w:rsidR="00390A99" w:rsidRPr="00846E54" w:rsidRDefault="00390A99" w:rsidP="00173C09">
            <w:pPr>
              <w:shd w:val="clear" w:color="auto" w:fill="FFFFFF"/>
              <w:ind w:left="48"/>
              <w:jc w:val="center"/>
              <w:rPr>
                <w:rFonts w:ascii="Times New Roman" w:hAnsi="Times New Roman"/>
                <w:sz w:val="28"/>
                <w:szCs w:val="28"/>
                <w:lang w:val="uk-UA"/>
              </w:rPr>
            </w:pPr>
            <w:r>
              <w:rPr>
                <w:rFonts w:ascii="Times New Roman" w:hAnsi="Times New Roman"/>
                <w:sz w:val="28"/>
                <w:szCs w:val="28"/>
                <w:lang w:val="uk-UA"/>
              </w:rPr>
              <w:t>1</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53"/>
              <w:rPr>
                <w:rFonts w:ascii="Times New Roman" w:hAnsi="Times New Roman"/>
                <w:sz w:val="28"/>
                <w:szCs w:val="28"/>
              </w:rPr>
            </w:pPr>
            <w:r w:rsidRPr="0093285A">
              <w:rPr>
                <w:rFonts w:ascii="Times New Roman" w:hAnsi="Times New Roman"/>
                <w:sz w:val="28"/>
                <w:szCs w:val="28"/>
                <w:lang w:val="uk-UA"/>
              </w:rPr>
              <w:t>Інформатика</w:t>
            </w:r>
          </w:p>
        </w:tc>
        <w:tc>
          <w:tcPr>
            <w:tcW w:w="3402" w:type="dxa"/>
            <w:shd w:val="clear" w:color="auto" w:fill="FFFFFF"/>
            <w:vAlign w:val="center"/>
          </w:tcPr>
          <w:p w:rsidR="00390A99" w:rsidRPr="00846E54" w:rsidRDefault="00FB44F6" w:rsidP="00173C09">
            <w:pPr>
              <w:shd w:val="clear" w:color="auto" w:fill="FFFFFF"/>
              <w:ind w:left="53"/>
              <w:jc w:val="center"/>
              <w:rPr>
                <w:rFonts w:ascii="Times New Roman" w:hAnsi="Times New Roman"/>
                <w:sz w:val="28"/>
                <w:szCs w:val="28"/>
                <w:lang w:val="uk-UA"/>
              </w:rPr>
            </w:pPr>
            <w:r>
              <w:rPr>
                <w:rFonts w:ascii="Times New Roman" w:hAnsi="Times New Roman"/>
                <w:sz w:val="28"/>
                <w:szCs w:val="28"/>
                <w:lang w:val="uk-UA"/>
              </w:rPr>
              <w:t>1</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58"/>
              <w:rPr>
                <w:rFonts w:ascii="Times New Roman" w:hAnsi="Times New Roman"/>
                <w:sz w:val="28"/>
                <w:szCs w:val="28"/>
              </w:rPr>
            </w:pPr>
            <w:r w:rsidRPr="0093285A">
              <w:rPr>
                <w:rFonts w:ascii="Times New Roman" w:hAnsi="Times New Roman"/>
                <w:sz w:val="28"/>
                <w:szCs w:val="28"/>
                <w:lang w:val="uk-UA"/>
              </w:rPr>
              <w:t>Фізична культура*</w:t>
            </w:r>
          </w:p>
        </w:tc>
        <w:tc>
          <w:tcPr>
            <w:tcW w:w="3402" w:type="dxa"/>
            <w:shd w:val="clear" w:color="auto" w:fill="FFFFFF"/>
            <w:vAlign w:val="center"/>
          </w:tcPr>
          <w:p w:rsidR="00390A99" w:rsidRPr="00846E54" w:rsidRDefault="00390A99" w:rsidP="00173C09">
            <w:pPr>
              <w:shd w:val="clear" w:color="auto" w:fill="FFFFFF"/>
              <w:ind w:left="58"/>
              <w:jc w:val="center"/>
              <w:rPr>
                <w:rFonts w:ascii="Times New Roman" w:hAnsi="Times New Roman"/>
                <w:sz w:val="28"/>
                <w:szCs w:val="28"/>
                <w:lang w:val="uk-UA"/>
              </w:rPr>
            </w:pPr>
            <w:r>
              <w:rPr>
                <w:rFonts w:ascii="Times New Roman" w:hAnsi="Times New Roman"/>
                <w:sz w:val="28"/>
                <w:szCs w:val="28"/>
                <w:lang w:val="uk-UA"/>
              </w:rPr>
              <w:t>2</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58"/>
              <w:rPr>
                <w:rFonts w:ascii="Times New Roman" w:hAnsi="Times New Roman"/>
                <w:sz w:val="28"/>
                <w:szCs w:val="28"/>
              </w:rPr>
            </w:pPr>
            <w:r w:rsidRPr="0093285A">
              <w:rPr>
                <w:rFonts w:ascii="Times New Roman" w:hAnsi="Times New Roman"/>
                <w:sz w:val="28"/>
                <w:szCs w:val="28"/>
                <w:lang w:val="uk-UA"/>
              </w:rPr>
              <w:t>Захист Вітчизни</w:t>
            </w:r>
          </w:p>
        </w:tc>
        <w:tc>
          <w:tcPr>
            <w:tcW w:w="3402" w:type="dxa"/>
            <w:shd w:val="clear" w:color="auto" w:fill="FFFFFF"/>
            <w:vAlign w:val="center"/>
          </w:tcPr>
          <w:p w:rsidR="00390A99" w:rsidRPr="00846E54" w:rsidRDefault="00390A99" w:rsidP="00173C09">
            <w:pPr>
              <w:shd w:val="clear" w:color="auto" w:fill="FFFFFF"/>
              <w:ind w:left="58"/>
              <w:jc w:val="center"/>
              <w:rPr>
                <w:rFonts w:ascii="Times New Roman" w:hAnsi="Times New Roman"/>
                <w:sz w:val="28"/>
                <w:szCs w:val="28"/>
                <w:lang w:val="uk-UA"/>
              </w:rPr>
            </w:pPr>
            <w:r>
              <w:rPr>
                <w:rFonts w:ascii="Times New Roman" w:hAnsi="Times New Roman"/>
                <w:sz w:val="28"/>
                <w:szCs w:val="28"/>
                <w:lang w:val="uk-UA"/>
              </w:rPr>
              <w:t>1,5</w:t>
            </w:r>
          </w:p>
        </w:tc>
      </w:tr>
      <w:tr w:rsidR="00390A99" w:rsidRPr="0093285A" w:rsidTr="00173C09">
        <w:trPr>
          <w:trHeight w:val="20"/>
          <w:jc w:val="center"/>
        </w:trPr>
        <w:tc>
          <w:tcPr>
            <w:tcW w:w="4395" w:type="dxa"/>
            <w:shd w:val="clear" w:color="auto" w:fill="FFFFFF"/>
          </w:tcPr>
          <w:p w:rsidR="00390A99" w:rsidRPr="0093285A" w:rsidRDefault="00390A99" w:rsidP="00173C09">
            <w:pPr>
              <w:shd w:val="clear" w:color="auto" w:fill="FFFFFF"/>
              <w:ind w:left="2242"/>
              <w:rPr>
                <w:rFonts w:ascii="Times New Roman" w:hAnsi="Times New Roman"/>
                <w:sz w:val="28"/>
                <w:szCs w:val="28"/>
              </w:rPr>
            </w:pPr>
            <w:r w:rsidRPr="0093285A">
              <w:rPr>
                <w:rFonts w:ascii="Times New Roman" w:hAnsi="Times New Roman"/>
                <w:b/>
                <w:bCs/>
                <w:sz w:val="28"/>
                <w:szCs w:val="28"/>
                <w:lang w:val="uk-UA"/>
              </w:rPr>
              <w:t>Разом</w:t>
            </w:r>
          </w:p>
        </w:tc>
        <w:tc>
          <w:tcPr>
            <w:tcW w:w="3402" w:type="dxa"/>
            <w:shd w:val="clear" w:color="auto" w:fill="FFFFFF"/>
            <w:vAlign w:val="center"/>
          </w:tcPr>
          <w:p w:rsidR="00390A99" w:rsidRPr="00846E54" w:rsidRDefault="007C3DBA" w:rsidP="00173C09">
            <w:pPr>
              <w:shd w:val="clear" w:color="auto" w:fill="FFFFFF"/>
              <w:jc w:val="center"/>
              <w:rPr>
                <w:rFonts w:ascii="Times New Roman" w:hAnsi="Times New Roman"/>
                <w:sz w:val="28"/>
                <w:szCs w:val="28"/>
                <w:lang w:val="uk-UA"/>
              </w:rPr>
            </w:pPr>
            <w:r>
              <w:rPr>
                <w:rFonts w:ascii="Times New Roman" w:hAnsi="Times New Roman"/>
                <w:sz w:val="28"/>
                <w:szCs w:val="28"/>
                <w:lang w:val="uk-UA"/>
              </w:rPr>
              <w:t>32</w:t>
            </w:r>
            <w:r w:rsidR="00390A99">
              <w:rPr>
                <w:rFonts w:ascii="Times New Roman" w:hAnsi="Times New Roman"/>
                <w:sz w:val="28"/>
                <w:szCs w:val="28"/>
                <w:lang w:val="uk-UA"/>
              </w:rPr>
              <w:t>,5</w:t>
            </w:r>
          </w:p>
        </w:tc>
      </w:tr>
      <w:tr w:rsidR="00FB44F6" w:rsidRPr="0093285A" w:rsidTr="00D4269E">
        <w:trPr>
          <w:trHeight w:val="20"/>
          <w:jc w:val="center"/>
        </w:trPr>
        <w:tc>
          <w:tcPr>
            <w:tcW w:w="4395" w:type="dxa"/>
            <w:shd w:val="clear" w:color="auto" w:fill="FFFFFF"/>
          </w:tcPr>
          <w:p w:rsidR="00FB44F6" w:rsidRPr="00EA4998" w:rsidRDefault="00FB44F6" w:rsidP="00173C09">
            <w:pPr>
              <w:shd w:val="clear" w:color="auto" w:fill="FFFFFF"/>
              <w:rPr>
                <w:rFonts w:ascii="Times New Roman" w:hAnsi="Times New Roman"/>
                <w:sz w:val="28"/>
                <w:szCs w:val="28"/>
                <w:lang w:val="uk-UA"/>
              </w:rPr>
            </w:pPr>
            <w:r w:rsidRPr="00EA4998">
              <w:rPr>
                <w:rFonts w:ascii="Times New Roman" w:hAnsi="Times New Roman"/>
                <w:sz w:val="28"/>
                <w:szCs w:val="28"/>
                <w:lang w:val="uk-UA"/>
              </w:rPr>
              <w:t>Факультативи, консультації, курси</w:t>
            </w:r>
          </w:p>
        </w:tc>
        <w:tc>
          <w:tcPr>
            <w:tcW w:w="3402" w:type="dxa"/>
            <w:shd w:val="clear" w:color="auto" w:fill="FFFFFF"/>
          </w:tcPr>
          <w:p w:rsidR="00FB44F6" w:rsidRPr="0043144C" w:rsidRDefault="00FB44F6" w:rsidP="00173C09">
            <w:pPr>
              <w:shd w:val="clear" w:color="auto" w:fill="FFFFFF"/>
              <w:jc w:val="center"/>
              <w:rPr>
                <w:rFonts w:ascii="Times New Roman" w:hAnsi="Times New Roman"/>
                <w:b/>
                <w:sz w:val="28"/>
                <w:szCs w:val="28"/>
                <w:lang w:val="uk-UA"/>
              </w:rPr>
            </w:pPr>
          </w:p>
        </w:tc>
      </w:tr>
      <w:tr w:rsidR="00FB44F6" w:rsidRPr="0093285A" w:rsidTr="00D4269E">
        <w:trPr>
          <w:trHeight w:val="20"/>
          <w:jc w:val="center"/>
        </w:trPr>
        <w:tc>
          <w:tcPr>
            <w:tcW w:w="4395" w:type="dxa"/>
            <w:shd w:val="clear" w:color="auto" w:fill="FFFFFF"/>
            <w:vAlign w:val="center"/>
          </w:tcPr>
          <w:p w:rsidR="00FB44F6" w:rsidRPr="00455A83" w:rsidRDefault="00FB44F6" w:rsidP="00173C09">
            <w:pPr>
              <w:shd w:val="clear" w:color="auto" w:fill="FFFFFF"/>
              <w:ind w:left="5" w:right="19"/>
              <w:rPr>
                <w:rFonts w:ascii="Times New Roman" w:hAnsi="Times New Roman"/>
                <w:sz w:val="28"/>
                <w:szCs w:val="28"/>
              </w:rPr>
            </w:pPr>
            <w:r>
              <w:rPr>
                <w:rFonts w:ascii="Times New Roman" w:hAnsi="Times New Roman"/>
                <w:sz w:val="28"/>
                <w:szCs w:val="28"/>
                <w:lang w:val="uk-UA"/>
              </w:rPr>
              <w:t>Основи християнської етики</w:t>
            </w:r>
          </w:p>
        </w:tc>
        <w:tc>
          <w:tcPr>
            <w:tcW w:w="3402" w:type="dxa"/>
            <w:shd w:val="clear" w:color="auto" w:fill="FFFFFF"/>
            <w:vAlign w:val="center"/>
          </w:tcPr>
          <w:p w:rsidR="00FB44F6" w:rsidRPr="0043144C" w:rsidRDefault="00FB44F6" w:rsidP="00173C09">
            <w:pPr>
              <w:shd w:val="clear" w:color="auto" w:fill="FFFFFF"/>
              <w:ind w:left="115"/>
              <w:jc w:val="center"/>
              <w:rPr>
                <w:rFonts w:ascii="Times New Roman" w:hAnsi="Times New Roman"/>
                <w:sz w:val="28"/>
                <w:szCs w:val="28"/>
                <w:lang w:val="uk-UA"/>
              </w:rPr>
            </w:pPr>
            <w:r>
              <w:rPr>
                <w:rFonts w:ascii="Times New Roman" w:hAnsi="Times New Roman"/>
                <w:sz w:val="28"/>
                <w:szCs w:val="28"/>
                <w:lang w:val="uk-UA"/>
              </w:rPr>
              <w:t>1</w:t>
            </w:r>
          </w:p>
        </w:tc>
      </w:tr>
      <w:tr w:rsidR="00FB44F6" w:rsidRPr="0093285A" w:rsidTr="00D4269E">
        <w:trPr>
          <w:trHeight w:val="20"/>
          <w:jc w:val="center"/>
        </w:trPr>
        <w:tc>
          <w:tcPr>
            <w:tcW w:w="4395" w:type="dxa"/>
            <w:shd w:val="clear" w:color="auto" w:fill="FFFFFF"/>
            <w:vAlign w:val="center"/>
          </w:tcPr>
          <w:p w:rsidR="00FB44F6" w:rsidRDefault="00FB44F6" w:rsidP="00173C09">
            <w:pPr>
              <w:shd w:val="clear" w:color="auto" w:fill="FFFFFF"/>
              <w:ind w:left="5" w:right="19"/>
              <w:rPr>
                <w:rFonts w:ascii="Times New Roman" w:hAnsi="Times New Roman"/>
                <w:sz w:val="28"/>
                <w:szCs w:val="28"/>
                <w:lang w:val="uk-UA"/>
              </w:rPr>
            </w:pPr>
            <w:r>
              <w:rPr>
                <w:rFonts w:ascii="Times New Roman" w:hAnsi="Times New Roman"/>
                <w:sz w:val="28"/>
                <w:szCs w:val="28"/>
                <w:lang w:val="uk-UA"/>
              </w:rPr>
              <w:t>Іноземна мова (англ.)</w:t>
            </w:r>
          </w:p>
        </w:tc>
        <w:tc>
          <w:tcPr>
            <w:tcW w:w="3402" w:type="dxa"/>
            <w:shd w:val="clear" w:color="auto" w:fill="FFFFFF"/>
            <w:vAlign w:val="center"/>
          </w:tcPr>
          <w:p w:rsidR="00FB44F6" w:rsidRDefault="00FB44F6" w:rsidP="00173C09">
            <w:pPr>
              <w:shd w:val="clear" w:color="auto" w:fill="FFFFFF"/>
              <w:ind w:left="115"/>
              <w:jc w:val="center"/>
              <w:rPr>
                <w:rFonts w:ascii="Times New Roman" w:hAnsi="Times New Roman"/>
                <w:sz w:val="28"/>
                <w:szCs w:val="28"/>
                <w:lang w:val="uk-UA"/>
              </w:rPr>
            </w:pPr>
            <w:r>
              <w:rPr>
                <w:rFonts w:ascii="Times New Roman" w:hAnsi="Times New Roman"/>
                <w:sz w:val="28"/>
                <w:szCs w:val="28"/>
                <w:lang w:val="uk-UA"/>
              </w:rPr>
              <w:t>1</w:t>
            </w:r>
          </w:p>
        </w:tc>
      </w:tr>
      <w:tr w:rsidR="00FB44F6" w:rsidRPr="0093285A" w:rsidTr="00D4269E">
        <w:trPr>
          <w:trHeight w:val="20"/>
          <w:jc w:val="center"/>
        </w:trPr>
        <w:tc>
          <w:tcPr>
            <w:tcW w:w="4395" w:type="dxa"/>
            <w:shd w:val="clear" w:color="auto" w:fill="FFFFFF"/>
            <w:vAlign w:val="center"/>
          </w:tcPr>
          <w:p w:rsidR="00FB44F6" w:rsidRDefault="00FB44F6" w:rsidP="00173C09">
            <w:pPr>
              <w:shd w:val="clear" w:color="auto" w:fill="FFFFFF"/>
              <w:ind w:left="5" w:right="19"/>
              <w:rPr>
                <w:rFonts w:ascii="Times New Roman" w:hAnsi="Times New Roman"/>
                <w:sz w:val="28"/>
                <w:szCs w:val="28"/>
                <w:lang w:val="uk-UA"/>
              </w:rPr>
            </w:pPr>
            <w:r>
              <w:rPr>
                <w:rFonts w:ascii="Times New Roman" w:hAnsi="Times New Roman"/>
                <w:sz w:val="28"/>
                <w:szCs w:val="28"/>
                <w:lang w:val="uk-UA"/>
              </w:rPr>
              <w:t>Історія</w:t>
            </w:r>
          </w:p>
        </w:tc>
        <w:tc>
          <w:tcPr>
            <w:tcW w:w="3402" w:type="dxa"/>
            <w:shd w:val="clear" w:color="auto" w:fill="FFFFFF"/>
            <w:vAlign w:val="center"/>
          </w:tcPr>
          <w:p w:rsidR="00FB44F6" w:rsidRDefault="00FB44F6" w:rsidP="00173C09">
            <w:pPr>
              <w:shd w:val="clear" w:color="auto" w:fill="FFFFFF"/>
              <w:ind w:left="115"/>
              <w:jc w:val="center"/>
              <w:rPr>
                <w:rFonts w:ascii="Times New Roman" w:hAnsi="Times New Roman"/>
                <w:sz w:val="28"/>
                <w:szCs w:val="28"/>
                <w:lang w:val="uk-UA"/>
              </w:rPr>
            </w:pPr>
            <w:r>
              <w:rPr>
                <w:rFonts w:ascii="Times New Roman" w:hAnsi="Times New Roman"/>
                <w:sz w:val="28"/>
                <w:szCs w:val="28"/>
                <w:lang w:val="uk-UA"/>
              </w:rPr>
              <w:t>1</w:t>
            </w:r>
          </w:p>
        </w:tc>
      </w:tr>
      <w:tr w:rsidR="00FB44F6" w:rsidRPr="0093285A" w:rsidTr="00173C09">
        <w:trPr>
          <w:trHeight w:val="20"/>
          <w:jc w:val="center"/>
        </w:trPr>
        <w:tc>
          <w:tcPr>
            <w:tcW w:w="4395" w:type="dxa"/>
            <w:shd w:val="clear" w:color="auto" w:fill="FFFFFF"/>
          </w:tcPr>
          <w:p w:rsidR="00FB44F6" w:rsidRPr="00EA4998" w:rsidRDefault="00FB44F6" w:rsidP="00173C09">
            <w:pPr>
              <w:shd w:val="clear" w:color="auto" w:fill="FFFFFF"/>
              <w:ind w:left="38" w:right="1027"/>
              <w:rPr>
                <w:rFonts w:ascii="Times New Roman" w:hAnsi="Times New Roman"/>
                <w:sz w:val="28"/>
                <w:szCs w:val="28"/>
                <w:lang w:val="ru-RU"/>
              </w:rPr>
            </w:pPr>
            <w:r w:rsidRPr="00455A83">
              <w:rPr>
                <w:rFonts w:ascii="Times New Roman" w:hAnsi="Times New Roman"/>
                <w:sz w:val="28"/>
                <w:szCs w:val="28"/>
                <w:lang w:val="uk-UA"/>
              </w:rPr>
              <w:t>Гранично допустиме навантаження на учня</w:t>
            </w:r>
          </w:p>
        </w:tc>
        <w:tc>
          <w:tcPr>
            <w:tcW w:w="3402" w:type="dxa"/>
            <w:shd w:val="clear" w:color="auto" w:fill="FFFFFF"/>
            <w:vAlign w:val="center"/>
          </w:tcPr>
          <w:p w:rsidR="00FB44F6" w:rsidRPr="0043144C" w:rsidRDefault="00FB44F6" w:rsidP="00173C09">
            <w:pPr>
              <w:shd w:val="clear" w:color="auto" w:fill="FFFFFF"/>
              <w:ind w:left="139"/>
              <w:jc w:val="center"/>
              <w:rPr>
                <w:rFonts w:ascii="Times New Roman" w:hAnsi="Times New Roman"/>
                <w:sz w:val="28"/>
                <w:szCs w:val="28"/>
                <w:lang w:val="uk-UA"/>
              </w:rPr>
            </w:pPr>
            <w:r>
              <w:rPr>
                <w:rFonts w:ascii="Times New Roman" w:hAnsi="Times New Roman"/>
                <w:sz w:val="28"/>
                <w:szCs w:val="28"/>
                <w:lang w:val="uk-UA"/>
              </w:rPr>
              <w:t>33</w:t>
            </w:r>
          </w:p>
        </w:tc>
      </w:tr>
      <w:tr w:rsidR="00FB44F6" w:rsidRPr="0093285A" w:rsidTr="00173C09">
        <w:trPr>
          <w:trHeight w:val="20"/>
          <w:jc w:val="center"/>
        </w:trPr>
        <w:tc>
          <w:tcPr>
            <w:tcW w:w="4395" w:type="dxa"/>
            <w:shd w:val="clear" w:color="auto" w:fill="FFFFFF"/>
          </w:tcPr>
          <w:p w:rsidR="00FB44F6" w:rsidRPr="00EA4998" w:rsidRDefault="00FB44F6" w:rsidP="00173C09">
            <w:pPr>
              <w:shd w:val="clear" w:color="auto" w:fill="FFFFFF"/>
              <w:ind w:firstLine="5"/>
              <w:rPr>
                <w:rFonts w:ascii="Times New Roman" w:hAnsi="Times New Roman"/>
                <w:sz w:val="28"/>
                <w:szCs w:val="28"/>
                <w:lang w:val="ru-RU"/>
              </w:rPr>
            </w:pPr>
            <w:r w:rsidRPr="00455A83">
              <w:rPr>
                <w:rFonts w:ascii="Times New Roman" w:hAnsi="Times New Roman"/>
                <w:sz w:val="28"/>
                <w:szCs w:val="28"/>
                <w:lang w:val="uk-UA"/>
              </w:rPr>
              <w:t>Всього</w:t>
            </w:r>
            <w:r>
              <w:rPr>
                <w:rFonts w:ascii="Times New Roman" w:hAnsi="Times New Roman"/>
                <w:sz w:val="28"/>
                <w:szCs w:val="28"/>
                <w:lang w:val="uk-UA"/>
              </w:rPr>
              <w:t>:</w:t>
            </w:r>
          </w:p>
        </w:tc>
        <w:tc>
          <w:tcPr>
            <w:tcW w:w="3402" w:type="dxa"/>
            <w:shd w:val="clear" w:color="auto" w:fill="FFFFFF"/>
            <w:vAlign w:val="center"/>
          </w:tcPr>
          <w:p w:rsidR="00FB44F6" w:rsidRPr="0043144C" w:rsidRDefault="007C3DBA" w:rsidP="00173C09">
            <w:pPr>
              <w:shd w:val="clear" w:color="auto" w:fill="FFFFFF"/>
              <w:ind w:left="144"/>
              <w:jc w:val="center"/>
              <w:rPr>
                <w:rFonts w:ascii="Times New Roman" w:hAnsi="Times New Roman"/>
                <w:sz w:val="28"/>
                <w:szCs w:val="28"/>
                <w:lang w:val="uk-UA"/>
              </w:rPr>
            </w:pPr>
            <w:r>
              <w:rPr>
                <w:rFonts w:ascii="Times New Roman" w:hAnsi="Times New Roman"/>
                <w:sz w:val="28"/>
                <w:szCs w:val="28"/>
                <w:lang w:val="uk-UA"/>
              </w:rPr>
              <w:t>35</w:t>
            </w:r>
            <w:r w:rsidR="00FB44F6">
              <w:rPr>
                <w:rFonts w:ascii="Times New Roman" w:hAnsi="Times New Roman"/>
                <w:sz w:val="28"/>
                <w:szCs w:val="28"/>
                <w:lang w:val="uk-UA"/>
              </w:rPr>
              <w:t>,5</w:t>
            </w:r>
          </w:p>
        </w:tc>
      </w:tr>
    </w:tbl>
    <w:p w:rsidR="00390A99" w:rsidRDefault="00390A99" w:rsidP="00390A99">
      <w:pPr>
        <w:jc w:val="center"/>
        <w:rPr>
          <w:rFonts w:ascii="Times New Roman" w:hAnsi="Times New Roman"/>
          <w:sz w:val="28"/>
          <w:szCs w:val="28"/>
          <w:lang w:val="uk-UA"/>
        </w:rPr>
      </w:pPr>
    </w:p>
    <w:p w:rsidR="00390A99" w:rsidRDefault="00390A99" w:rsidP="00390A99">
      <w:pPr>
        <w:jc w:val="center"/>
        <w:rPr>
          <w:rFonts w:ascii="Times New Roman" w:hAnsi="Times New Roman"/>
          <w:sz w:val="28"/>
          <w:szCs w:val="28"/>
          <w:lang w:val="uk-UA"/>
        </w:rPr>
      </w:pPr>
    </w:p>
    <w:p w:rsidR="00390A99" w:rsidRDefault="00390A99" w:rsidP="00390A99">
      <w:pPr>
        <w:jc w:val="center"/>
        <w:rPr>
          <w:rFonts w:ascii="Times New Roman" w:hAnsi="Times New Roman"/>
          <w:sz w:val="28"/>
          <w:szCs w:val="28"/>
          <w:lang w:val="uk-UA"/>
        </w:rPr>
      </w:pPr>
    </w:p>
    <w:p w:rsidR="00390A99" w:rsidRDefault="00390A99" w:rsidP="00390A99">
      <w:pPr>
        <w:jc w:val="center"/>
        <w:rPr>
          <w:rFonts w:ascii="Times New Roman" w:hAnsi="Times New Roman"/>
          <w:sz w:val="28"/>
          <w:szCs w:val="28"/>
          <w:lang w:val="uk-UA"/>
        </w:rPr>
      </w:pPr>
    </w:p>
    <w:p w:rsidR="00FD3AD2" w:rsidRPr="00390A99" w:rsidRDefault="00F710A1" w:rsidP="00390A99">
      <w:pPr>
        <w:tabs>
          <w:tab w:val="left" w:pos="4005"/>
        </w:tabs>
        <w:rPr>
          <w:sz w:val="2"/>
          <w:szCs w:val="2"/>
          <w:lang w:val="uk-UA"/>
        </w:rPr>
      </w:pPr>
      <w:r>
        <w:rPr>
          <w:rFonts w:ascii="Times New Roman" w:hAnsi="Times New Roman"/>
          <w:sz w:val="28"/>
          <w:szCs w:val="28"/>
          <w:lang w:val="uk-UA"/>
        </w:rPr>
        <w:t xml:space="preserve">                  </w:t>
      </w:r>
      <w:r w:rsidR="00390A99" w:rsidRPr="002B409C">
        <w:rPr>
          <w:rFonts w:ascii="Times New Roman" w:hAnsi="Times New Roman"/>
          <w:sz w:val="28"/>
          <w:szCs w:val="28"/>
          <w:lang w:val="uk-UA"/>
        </w:rPr>
        <w:t>Директор ОНЗ</w:t>
      </w:r>
      <w:r>
        <w:rPr>
          <w:rFonts w:ascii="Times New Roman" w:hAnsi="Times New Roman"/>
          <w:sz w:val="28"/>
          <w:szCs w:val="28"/>
          <w:lang w:val="uk-UA"/>
        </w:rPr>
        <w:t>:</w:t>
      </w:r>
      <w:r w:rsidR="00390A99" w:rsidRPr="002B409C">
        <w:rPr>
          <w:rFonts w:ascii="Times New Roman" w:hAnsi="Times New Roman"/>
          <w:sz w:val="28"/>
          <w:szCs w:val="28"/>
          <w:lang w:val="uk-UA"/>
        </w:rPr>
        <w:tab/>
      </w:r>
      <w:r w:rsidR="00390A99" w:rsidRPr="002B409C">
        <w:rPr>
          <w:rFonts w:ascii="Times New Roman" w:hAnsi="Times New Roman"/>
          <w:sz w:val="28"/>
          <w:szCs w:val="28"/>
          <w:lang w:val="uk-UA"/>
        </w:rPr>
        <w:tab/>
      </w:r>
      <w:r>
        <w:rPr>
          <w:rFonts w:ascii="Times New Roman" w:hAnsi="Times New Roman"/>
          <w:sz w:val="28"/>
          <w:szCs w:val="28"/>
          <w:lang w:val="uk-UA"/>
        </w:rPr>
        <w:t xml:space="preserve"> </w:t>
      </w:r>
      <w:r w:rsidR="00390A99" w:rsidRPr="002B409C">
        <w:rPr>
          <w:rFonts w:ascii="Times New Roman" w:hAnsi="Times New Roman"/>
          <w:sz w:val="28"/>
          <w:szCs w:val="28"/>
          <w:lang w:val="uk-UA"/>
        </w:rPr>
        <w:tab/>
      </w:r>
      <w:r w:rsidR="00390A99" w:rsidRPr="002B409C">
        <w:rPr>
          <w:rFonts w:ascii="Times New Roman" w:hAnsi="Times New Roman"/>
          <w:sz w:val="28"/>
          <w:szCs w:val="28"/>
          <w:lang w:val="uk-UA"/>
        </w:rPr>
        <w:tab/>
        <w:t>Г.Й.Панчишин</w:t>
      </w:r>
    </w:p>
    <w:sectPr w:rsidR="00FD3AD2" w:rsidRPr="00390A99" w:rsidSect="00C167B4">
      <w:headerReference w:type="default" r:id="rId7"/>
      <w:pgSz w:w="11906" w:h="16838"/>
      <w:pgMar w:top="567" w:right="709" w:bottom="567" w:left="1418" w:header="283"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F18" w:rsidRDefault="009C4F18">
      <w:r>
        <w:separator/>
      </w:r>
    </w:p>
  </w:endnote>
  <w:endnote w:type="continuationSeparator" w:id="1">
    <w:p w:rsidR="009C4F18" w:rsidRDefault="009C4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F18" w:rsidRDefault="009C4F18"/>
  </w:footnote>
  <w:footnote w:type="continuationSeparator" w:id="1">
    <w:p w:rsidR="009C4F18" w:rsidRDefault="009C4F1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8E5" w:rsidRDefault="00732BCC">
    <w:pPr>
      <w:pStyle w:val="ad"/>
      <w:jc w:val="center"/>
    </w:pPr>
    <w:fldSimple w:instr="PAGE   \* MERGEFORMAT">
      <w:r w:rsidR="006D110D">
        <w:rPr>
          <w:noProof/>
        </w:rPr>
        <w:t>3</w:t>
      </w:r>
    </w:fldSimple>
  </w:p>
  <w:p w:rsidR="003B78E5" w:rsidRDefault="003B78E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FE16C2B"/>
    <w:multiLevelType w:val="multilevel"/>
    <w:tmpl w:val="064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E7EC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5">
    <w:nsid w:val="1A7E0F6F"/>
    <w:multiLevelType w:val="hybridMultilevel"/>
    <w:tmpl w:val="F3D494E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6">
    <w:nsid w:val="1B5663AE"/>
    <w:multiLevelType w:val="multilevel"/>
    <w:tmpl w:val="BC0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C0F9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8">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9">
    <w:nsid w:val="2D1256D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0">
    <w:nsid w:val="2D537AA3"/>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1">
    <w:nsid w:val="2D9575CB"/>
    <w:multiLevelType w:val="multilevel"/>
    <w:tmpl w:val="6686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B44A8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3">
    <w:nsid w:val="38927A74"/>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4">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nsid w:val="40DE4C1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6">
    <w:nsid w:val="4BF23B91"/>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7">
    <w:nsid w:val="4C8F4E20"/>
    <w:multiLevelType w:val="hybridMultilevel"/>
    <w:tmpl w:val="A79EFF42"/>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8">
    <w:nsid w:val="4D7953E7"/>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9">
    <w:nsid w:val="4FAA6EC4"/>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0">
    <w:nsid w:val="5FB74BC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1">
    <w:nsid w:val="615F425A"/>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2">
    <w:nsid w:val="631E505B"/>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3">
    <w:nsid w:val="653F65EC"/>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4">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1D5380"/>
    <w:multiLevelType w:val="hybridMultilevel"/>
    <w:tmpl w:val="8D5A1B9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6">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DCF5520"/>
    <w:multiLevelType w:val="hybridMultilevel"/>
    <w:tmpl w:val="73BEC2E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28">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9">
    <w:nsid w:val="7FCC7CFA"/>
    <w:multiLevelType w:val="hybridMultilevel"/>
    <w:tmpl w:val="8842AC78"/>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num w:numId="1">
    <w:abstractNumId w:val="26"/>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14"/>
  </w:num>
  <w:num w:numId="5">
    <w:abstractNumId w:val="0"/>
  </w:num>
  <w:num w:numId="6">
    <w:abstractNumId w:val="8"/>
  </w:num>
  <w:num w:numId="7">
    <w:abstractNumId w:val="28"/>
  </w:num>
  <w:num w:numId="8">
    <w:abstractNumId w:val="11"/>
  </w:num>
  <w:num w:numId="9">
    <w:abstractNumId w:val="6"/>
  </w:num>
  <w:num w:numId="10">
    <w:abstractNumId w:val="3"/>
  </w:num>
  <w:num w:numId="11">
    <w:abstractNumId w:val="24"/>
  </w:num>
  <w:num w:numId="12">
    <w:abstractNumId w:val="21"/>
  </w:num>
  <w:num w:numId="13">
    <w:abstractNumId w:val="22"/>
  </w:num>
  <w:num w:numId="14">
    <w:abstractNumId w:val="9"/>
  </w:num>
  <w:num w:numId="15">
    <w:abstractNumId w:val="25"/>
  </w:num>
  <w:num w:numId="16">
    <w:abstractNumId w:val="13"/>
  </w:num>
  <w:num w:numId="17">
    <w:abstractNumId w:val="4"/>
  </w:num>
  <w:num w:numId="18">
    <w:abstractNumId w:val="16"/>
  </w:num>
  <w:num w:numId="19">
    <w:abstractNumId w:val="10"/>
  </w:num>
  <w:num w:numId="20">
    <w:abstractNumId w:val="7"/>
  </w:num>
  <w:num w:numId="21">
    <w:abstractNumId w:val="23"/>
  </w:num>
  <w:num w:numId="22">
    <w:abstractNumId w:val="19"/>
  </w:num>
  <w:num w:numId="23">
    <w:abstractNumId w:val="12"/>
  </w:num>
  <w:num w:numId="24">
    <w:abstractNumId w:val="20"/>
  </w:num>
  <w:num w:numId="25">
    <w:abstractNumId w:val="15"/>
  </w:num>
  <w:num w:numId="26">
    <w:abstractNumId w:val="18"/>
  </w:num>
  <w:num w:numId="27">
    <w:abstractNumId w:val="27"/>
  </w:num>
  <w:num w:numId="28">
    <w:abstractNumId w:val="17"/>
  </w:num>
  <w:num w:numId="29">
    <w:abstractNumId w:val="5"/>
  </w:num>
  <w:num w:numId="3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FD3AD2"/>
    <w:rsid w:val="000E3115"/>
    <w:rsid w:val="002232DC"/>
    <w:rsid w:val="002E77D3"/>
    <w:rsid w:val="0035276D"/>
    <w:rsid w:val="00390A99"/>
    <w:rsid w:val="003B2360"/>
    <w:rsid w:val="003B78E5"/>
    <w:rsid w:val="00446F3B"/>
    <w:rsid w:val="00453A6C"/>
    <w:rsid w:val="006B3FD8"/>
    <w:rsid w:val="006D110D"/>
    <w:rsid w:val="00732BCC"/>
    <w:rsid w:val="00782835"/>
    <w:rsid w:val="007C3DBA"/>
    <w:rsid w:val="00856DB3"/>
    <w:rsid w:val="009C4F18"/>
    <w:rsid w:val="00A5489A"/>
    <w:rsid w:val="00B17E37"/>
    <w:rsid w:val="00BD37FF"/>
    <w:rsid w:val="00C167B4"/>
    <w:rsid w:val="00CA5F8B"/>
    <w:rsid w:val="00CB429E"/>
    <w:rsid w:val="00CB42AE"/>
    <w:rsid w:val="00EA4998"/>
    <w:rsid w:val="00F710A1"/>
    <w:rsid w:val="00FB44F6"/>
    <w:rsid w:val="00FB7847"/>
    <w:rsid w:val="00FD3A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E3115"/>
    <w:rPr>
      <w:color w:val="000000"/>
    </w:rPr>
  </w:style>
  <w:style w:type="paragraph" w:styleId="1">
    <w:name w:val="heading 1"/>
    <w:basedOn w:val="a"/>
    <w:next w:val="a"/>
    <w:link w:val="10"/>
    <w:qFormat/>
    <w:rsid w:val="00C167B4"/>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C167B4"/>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C167B4"/>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C167B4"/>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C167B4"/>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C167B4"/>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C167B4"/>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C167B4"/>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C167B4"/>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3115"/>
    <w:rPr>
      <w:color w:val="0066CC"/>
      <w:u w:val="single"/>
    </w:rPr>
  </w:style>
  <w:style w:type="character" w:customStyle="1" w:styleId="10">
    <w:name w:val="Заголовок 1 Знак"/>
    <w:basedOn w:val="a0"/>
    <w:link w:val="1"/>
    <w:rsid w:val="00C167B4"/>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C167B4"/>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C167B4"/>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C167B4"/>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C167B4"/>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C167B4"/>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C167B4"/>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C167B4"/>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C167B4"/>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C167B4"/>
  </w:style>
  <w:style w:type="character" w:customStyle="1" w:styleId="a4">
    <w:name w:val="Основной текст Знак"/>
    <w:link w:val="a5"/>
    <w:semiHidden/>
    <w:rsid w:val="00C167B4"/>
    <w:rPr>
      <w:rFonts w:ascii="Times New Roman" w:eastAsia="Times New Roman" w:hAnsi="Times New Roman" w:cs="Times New Roman"/>
      <w:sz w:val="20"/>
      <w:lang w:eastAsia="uk-UA"/>
    </w:rPr>
  </w:style>
  <w:style w:type="paragraph" w:styleId="a5">
    <w:name w:val="Body Text"/>
    <w:basedOn w:val="a"/>
    <w:link w:val="a4"/>
    <w:semiHidden/>
    <w:unhideWhenUsed/>
    <w:rsid w:val="00C167B4"/>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C167B4"/>
    <w:rPr>
      <w:color w:val="000000"/>
    </w:rPr>
  </w:style>
  <w:style w:type="character" w:customStyle="1" w:styleId="13">
    <w:name w:val="Основний текст Знак1"/>
    <w:basedOn w:val="a0"/>
    <w:uiPriority w:val="99"/>
    <w:semiHidden/>
    <w:rsid w:val="00C167B4"/>
  </w:style>
  <w:style w:type="table" w:styleId="a6">
    <w:name w:val="Table Grid"/>
    <w:basedOn w:val="a1"/>
    <w:uiPriority w:val="59"/>
    <w:rsid w:val="00C167B4"/>
    <w:pPr>
      <w:widowControl/>
    </w:pPr>
    <w:rPr>
      <w:rFonts w:ascii="Calibri" w:eastAsia="Calibri" w:hAnsi="Calibri" w:cs="Times New Roman"/>
      <w:sz w:val="20"/>
      <w:szCs w:val="20"/>
      <w:lang w:val="uk-UA" w:eastAsia="uk-U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C167B4"/>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C167B4"/>
    <w:rPr>
      <w:rFonts w:ascii="Times New Roman" w:eastAsia="Times New Roman" w:hAnsi="Times New Roman" w:cs="Times New Roman"/>
      <w:szCs w:val="20"/>
      <w:lang w:eastAsia="ru-RU"/>
    </w:rPr>
  </w:style>
  <w:style w:type="paragraph" w:styleId="a9">
    <w:name w:val="Body Text Indent"/>
    <w:basedOn w:val="a"/>
    <w:link w:val="a8"/>
    <w:semiHidden/>
    <w:unhideWhenUsed/>
    <w:rsid w:val="00C167B4"/>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C167B4"/>
    <w:rPr>
      <w:color w:val="000000"/>
    </w:rPr>
  </w:style>
  <w:style w:type="character" w:customStyle="1" w:styleId="15">
    <w:name w:val="Основний текст з відступом Знак1"/>
    <w:basedOn w:val="a0"/>
    <w:uiPriority w:val="99"/>
    <w:semiHidden/>
    <w:rsid w:val="00C167B4"/>
  </w:style>
  <w:style w:type="character" w:customStyle="1" w:styleId="aa">
    <w:name w:val="Текст выноски Знак"/>
    <w:link w:val="ab"/>
    <w:uiPriority w:val="99"/>
    <w:semiHidden/>
    <w:rsid w:val="00C167B4"/>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C167B4"/>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C167B4"/>
    <w:rPr>
      <w:rFonts w:ascii="Segoe UI" w:hAnsi="Segoe UI" w:cs="Segoe UI"/>
      <w:color w:val="000000"/>
      <w:sz w:val="18"/>
      <w:szCs w:val="18"/>
    </w:rPr>
  </w:style>
  <w:style w:type="character" w:customStyle="1" w:styleId="17">
    <w:name w:val="Текст у виносці Знак1"/>
    <w:uiPriority w:val="99"/>
    <w:semiHidden/>
    <w:rsid w:val="00C167B4"/>
    <w:rPr>
      <w:rFonts w:ascii="Tahoma" w:hAnsi="Tahoma" w:cs="Tahoma"/>
      <w:sz w:val="16"/>
      <w:szCs w:val="16"/>
    </w:rPr>
  </w:style>
  <w:style w:type="paragraph" w:customStyle="1" w:styleId="ac">
    <w:name w:val="Знак Знак Знак"/>
    <w:basedOn w:val="a"/>
    <w:rsid w:val="00C167B4"/>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C167B4"/>
    <w:rPr>
      <w:rFonts w:ascii="Calibri" w:eastAsia="Calibri" w:hAnsi="Calibri" w:cs="Times New Roman"/>
      <w:sz w:val="22"/>
      <w:szCs w:val="22"/>
      <w:lang w:val="uk-UA" w:bidi="ar-SA"/>
    </w:rPr>
  </w:style>
  <w:style w:type="paragraph" w:styleId="af">
    <w:name w:val="footer"/>
    <w:basedOn w:val="a"/>
    <w:link w:val="af0"/>
    <w:uiPriority w:val="99"/>
    <w:unhideWhenUsed/>
    <w:rsid w:val="00C167B4"/>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C167B4"/>
    <w:rPr>
      <w:rFonts w:ascii="Calibri" w:eastAsia="Calibri" w:hAnsi="Calibri" w:cs="Times New Roman"/>
      <w:sz w:val="22"/>
      <w:szCs w:val="22"/>
      <w:lang w:val="uk-UA" w:bidi="ar-SA"/>
    </w:rPr>
  </w:style>
  <w:style w:type="paragraph" w:styleId="af1">
    <w:name w:val="Normal (Web)"/>
    <w:basedOn w:val="a"/>
    <w:uiPriority w:val="99"/>
    <w:semiHidden/>
    <w:unhideWhenUsed/>
    <w:rsid w:val="00C167B4"/>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C167B4"/>
    <w:rPr>
      <w:rFonts w:ascii="Times New Roman CYR" w:hAnsi="Times New Roman CYR" w:cs="Times New Roman CYR"/>
      <w:sz w:val="20"/>
      <w:szCs w:val="20"/>
      <w:lang w:eastAsia="uk-UA"/>
    </w:rPr>
  </w:style>
  <w:style w:type="paragraph" w:customStyle="1" w:styleId="18">
    <w:name w:val="Абзац списка1"/>
    <w:basedOn w:val="a"/>
    <w:rsid w:val="00C167B4"/>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C167B4"/>
    <w:rPr>
      <w:sz w:val="26"/>
      <w:szCs w:val="26"/>
      <w:shd w:val="clear" w:color="auto" w:fill="FFFFFF"/>
      <w:lang w:bidi="ar-SA"/>
    </w:rPr>
  </w:style>
  <w:style w:type="paragraph" w:customStyle="1" w:styleId="19">
    <w:name w:val="Основний текст1"/>
    <w:basedOn w:val="a"/>
    <w:link w:val="af2"/>
    <w:rsid w:val="00C167B4"/>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nhideWhenUsed/>
    <w:rsid w:val="00C167B4"/>
    <w:pPr>
      <w:widowControl/>
    </w:pPr>
    <w:rPr>
      <w:rFonts w:ascii="Calibri" w:eastAsia="Calibri" w:hAnsi="Calibri" w:cs="Times New Roman"/>
      <w:color w:val="auto"/>
      <w:lang w:bidi="ar-SA"/>
    </w:rPr>
  </w:style>
  <w:style w:type="character" w:customStyle="1" w:styleId="af4">
    <w:name w:val="Текст сноски Знак"/>
    <w:basedOn w:val="a0"/>
    <w:link w:val="af3"/>
    <w:rsid w:val="00C167B4"/>
    <w:rPr>
      <w:rFonts w:ascii="Calibri" w:eastAsia="Calibri" w:hAnsi="Calibri" w:cs="Times New Roman"/>
      <w:lang w:bidi="ar-SA"/>
    </w:rPr>
  </w:style>
  <w:style w:type="character" w:styleId="af5">
    <w:name w:val="footnote reference"/>
    <w:rsid w:val="00C167B4"/>
    <w:rPr>
      <w:rFonts w:cs="Times New Roman"/>
      <w:vertAlign w:val="superscript"/>
    </w:rPr>
  </w:style>
  <w:style w:type="paragraph" w:customStyle="1" w:styleId="1a">
    <w:name w:val="Абзац списку1"/>
    <w:basedOn w:val="a"/>
    <w:rsid w:val="00C167B4"/>
    <w:pPr>
      <w:widowControl/>
      <w:ind w:left="720"/>
      <w:contextualSpacing/>
    </w:pPr>
    <w:rPr>
      <w:rFonts w:ascii="Times New Roman" w:eastAsia="Calibri" w:hAnsi="Times New Roman" w:cs="Times New Roman"/>
      <w:color w:val="auto"/>
      <w:sz w:val="20"/>
      <w:szCs w:val="20"/>
      <w:lang w:val="uk-UA" w:eastAsia="ru-RU" w:bidi="ar-SA"/>
    </w:rPr>
  </w:style>
  <w:style w:type="paragraph" w:styleId="af6">
    <w:name w:val="No Spacing"/>
    <w:uiPriority w:val="1"/>
    <w:qFormat/>
    <w:rsid w:val="00C167B4"/>
    <w:pPr>
      <w:widowControl/>
    </w:pPr>
    <w:rPr>
      <w:rFonts w:ascii="Calibri" w:eastAsia="Calibri" w:hAnsi="Calibri" w:cs="Times New Roman"/>
      <w:sz w:val="22"/>
      <w:szCs w:val="22"/>
      <w:lang w:val="ru-RU" w:bidi="ar-SA"/>
    </w:rPr>
  </w:style>
  <w:style w:type="paragraph" w:customStyle="1" w:styleId="1b">
    <w:name w:val="Без интервала1"/>
    <w:rsid w:val="00C167B4"/>
    <w:pPr>
      <w:widowControl/>
    </w:pPr>
    <w:rPr>
      <w:rFonts w:ascii="Calibri" w:eastAsia="Times New Roman" w:hAnsi="Calibri" w:cs="Times New Roman"/>
      <w:sz w:val="22"/>
      <w:szCs w:val="22"/>
      <w:lang w:val="ru-RU" w:bidi="ar-SA"/>
    </w:rPr>
  </w:style>
  <w:style w:type="paragraph" w:customStyle="1" w:styleId="1c">
    <w:name w:val="Без інтервалів1"/>
    <w:rsid w:val="00C167B4"/>
    <w:pPr>
      <w:widowControl/>
    </w:pPr>
    <w:rPr>
      <w:rFonts w:ascii="Calibri" w:eastAsia="Calibri" w:hAnsi="Calibri" w:cs="Calibri"/>
      <w:sz w:val="22"/>
      <w:szCs w:val="22"/>
      <w:lang w:val="ru-RU" w:bidi="ar-SA"/>
    </w:rPr>
  </w:style>
  <w:style w:type="character" w:customStyle="1" w:styleId="st">
    <w:name w:val="st"/>
    <w:rsid w:val="00C167B4"/>
  </w:style>
  <w:style w:type="character" w:styleId="af7">
    <w:name w:val="Strong"/>
    <w:uiPriority w:val="22"/>
    <w:qFormat/>
    <w:rsid w:val="00C167B4"/>
    <w:rPr>
      <w:b/>
      <w:bCs/>
    </w:rPr>
  </w:style>
  <w:style w:type="character" w:styleId="af8">
    <w:name w:val="Emphasis"/>
    <w:uiPriority w:val="20"/>
    <w:qFormat/>
    <w:rsid w:val="00C167B4"/>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15491</Words>
  <Characters>8830</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Admin</cp:lastModifiedBy>
  <cp:revision>15</cp:revision>
  <cp:lastPrinted>2018-05-18T10:09:00Z</cp:lastPrinted>
  <dcterms:created xsi:type="dcterms:W3CDTF">2018-04-23T09:19:00Z</dcterms:created>
  <dcterms:modified xsi:type="dcterms:W3CDTF">2018-05-18T10:10:00Z</dcterms:modified>
</cp:coreProperties>
</file>